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4D056" w14:textId="77777777" w:rsidR="000E20F9" w:rsidRDefault="00090217" w:rsidP="00090217">
      <w:pPr>
        <w:pStyle w:val="Titolo1"/>
        <w:spacing w:before="77" w:line="259" w:lineRule="auto"/>
        <w:ind w:right="229"/>
        <w:jc w:val="both"/>
      </w:pPr>
      <w:r>
        <w:t>ALLEGATO “A” - Istanza di partecipazione all’interpello ex O.M. 88/2024 con tabella di</w:t>
      </w:r>
      <w:r>
        <w:rPr>
          <w:spacing w:val="-59"/>
        </w:rPr>
        <w:t xml:space="preserve"> </w:t>
      </w:r>
      <w:r>
        <w:t>valutazione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titoli</w:t>
      </w:r>
    </w:p>
    <w:p w14:paraId="44694404" w14:textId="77777777" w:rsidR="000E20F9" w:rsidRDefault="003664BC">
      <w:pPr>
        <w:pStyle w:val="Corpotesto"/>
        <w:spacing w:before="11"/>
        <w:rPr>
          <w:rFonts w:ascii="Arial"/>
          <w:b/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CA3DC16" wp14:editId="053EFF41">
                <wp:simplePos x="0" y="0"/>
                <wp:positionH relativeFrom="page">
                  <wp:posOffset>719455</wp:posOffset>
                </wp:positionH>
                <wp:positionV relativeFrom="paragraph">
                  <wp:posOffset>229235</wp:posOffset>
                </wp:positionV>
                <wp:extent cx="6122035" cy="635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2035" cy="6350"/>
                        </a:xfrm>
                        <a:custGeom>
                          <a:avLst/>
                          <a:gdLst>
                            <a:gd name="T0" fmla="+- 0 10773 1133"/>
                            <a:gd name="T1" fmla="*/ T0 w 9641"/>
                            <a:gd name="T2" fmla="+- 0 361 361"/>
                            <a:gd name="T3" fmla="*/ 361 h 10"/>
                            <a:gd name="T4" fmla="+- 0 10768 1133"/>
                            <a:gd name="T5" fmla="*/ T4 w 9641"/>
                            <a:gd name="T6" fmla="+- 0 361 361"/>
                            <a:gd name="T7" fmla="*/ 361 h 10"/>
                            <a:gd name="T8" fmla="+- 0 1138 1133"/>
                            <a:gd name="T9" fmla="*/ T8 w 9641"/>
                            <a:gd name="T10" fmla="+- 0 361 361"/>
                            <a:gd name="T11" fmla="*/ 361 h 10"/>
                            <a:gd name="T12" fmla="+- 0 1133 1133"/>
                            <a:gd name="T13" fmla="*/ T12 w 9641"/>
                            <a:gd name="T14" fmla="+- 0 361 361"/>
                            <a:gd name="T15" fmla="*/ 361 h 10"/>
                            <a:gd name="T16" fmla="+- 0 1133 1133"/>
                            <a:gd name="T17" fmla="*/ T16 w 9641"/>
                            <a:gd name="T18" fmla="+- 0 366 361"/>
                            <a:gd name="T19" fmla="*/ 366 h 10"/>
                            <a:gd name="T20" fmla="+- 0 1133 1133"/>
                            <a:gd name="T21" fmla="*/ T20 w 9641"/>
                            <a:gd name="T22" fmla="+- 0 371 361"/>
                            <a:gd name="T23" fmla="*/ 371 h 10"/>
                            <a:gd name="T24" fmla="+- 0 1138 1133"/>
                            <a:gd name="T25" fmla="*/ T24 w 9641"/>
                            <a:gd name="T26" fmla="+- 0 371 361"/>
                            <a:gd name="T27" fmla="*/ 371 h 10"/>
                            <a:gd name="T28" fmla="+- 0 10768 1133"/>
                            <a:gd name="T29" fmla="*/ T28 w 9641"/>
                            <a:gd name="T30" fmla="+- 0 371 361"/>
                            <a:gd name="T31" fmla="*/ 371 h 10"/>
                            <a:gd name="T32" fmla="+- 0 10773 1133"/>
                            <a:gd name="T33" fmla="*/ T32 w 9641"/>
                            <a:gd name="T34" fmla="+- 0 371 361"/>
                            <a:gd name="T35" fmla="*/ 371 h 10"/>
                            <a:gd name="T36" fmla="+- 0 10773 1133"/>
                            <a:gd name="T37" fmla="*/ T36 w 9641"/>
                            <a:gd name="T38" fmla="+- 0 366 361"/>
                            <a:gd name="T39" fmla="*/ 366 h 10"/>
                            <a:gd name="T40" fmla="+- 0 10773 1133"/>
                            <a:gd name="T41" fmla="*/ T40 w 9641"/>
                            <a:gd name="T42" fmla="+- 0 361 361"/>
                            <a:gd name="T43" fmla="*/ 36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641" h="10">
                              <a:moveTo>
                                <a:pt x="9640" y="0"/>
                              </a:moveTo>
                              <a:lnTo>
                                <a:pt x="9635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10"/>
                              </a:lnTo>
                              <a:lnTo>
                                <a:pt x="5" y="10"/>
                              </a:lnTo>
                              <a:lnTo>
                                <a:pt x="9635" y="10"/>
                              </a:lnTo>
                              <a:lnTo>
                                <a:pt x="9640" y="10"/>
                              </a:lnTo>
                              <a:lnTo>
                                <a:pt x="9640" y="5"/>
                              </a:lnTo>
                              <a:lnTo>
                                <a:pt x="96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57900" id="Freeform 2" o:spid="_x0000_s1026" style="position:absolute;margin-left:56.65pt;margin-top:18.05pt;width:482.05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" path="m9640,r-5,l5,,,,,5r,5l5,10r9630,l9640,10r,-5l9640,xe" fillcolor="#9f9f9f" stroked="f">
                <v:path arrowok="t" o:connecttype="custom" o:connectlocs="6121400,229235;6118225,229235;3175,229235;0,229235;0,232410;0,235585;3175,235585;6118225,235585;6121400,235585;6121400,232410;6121400,229235" o:connectangles="0,0,0,0,0,0,0,0,0,0,0"/>
                <w10:wrap type="topAndBottom" anchorx="page"/>
              </v:shape>
            </w:pict>
          </mc:Fallback>
        </mc:AlternateContent>
      </w:r>
    </w:p>
    <w:p w14:paraId="15631FF4" w14:textId="77777777" w:rsidR="000E20F9" w:rsidRDefault="000E20F9">
      <w:pPr>
        <w:pStyle w:val="Corpotesto"/>
        <w:spacing w:before="8"/>
        <w:rPr>
          <w:rFonts w:ascii="Arial"/>
          <w:b/>
          <w:sz w:val="8"/>
        </w:rPr>
      </w:pPr>
    </w:p>
    <w:p w14:paraId="16CD8698" w14:textId="4D3C65D6" w:rsidR="000E20F9" w:rsidRPr="004010EA" w:rsidRDefault="00090217">
      <w:pPr>
        <w:pStyle w:val="Corpotesto"/>
        <w:spacing w:before="94"/>
        <w:ind w:left="112"/>
        <w:rPr>
          <w:rFonts w:ascii="Arial MT" w:hAnsi="Arial MT"/>
          <w:b/>
        </w:rPr>
      </w:pPr>
      <w:r>
        <w:rPr>
          <w:rFonts w:ascii="Arial" w:hAnsi="Arial"/>
          <w:b/>
        </w:rPr>
        <w:t>Oggetto:</w:t>
      </w:r>
      <w:r>
        <w:rPr>
          <w:rFonts w:ascii="Arial" w:hAnsi="Arial"/>
          <w:b/>
          <w:spacing w:val="-3"/>
        </w:rPr>
        <w:t xml:space="preserve"> </w:t>
      </w:r>
      <w:r w:rsidRPr="004010EA">
        <w:rPr>
          <w:rFonts w:ascii="Arial MT" w:hAnsi="Arial MT"/>
          <w:b/>
        </w:rPr>
        <w:t>Istanza</w:t>
      </w:r>
      <w:r w:rsidRPr="004010EA">
        <w:rPr>
          <w:rFonts w:ascii="Arial MT" w:hAnsi="Arial MT"/>
          <w:b/>
          <w:spacing w:val="-3"/>
        </w:rPr>
        <w:t xml:space="preserve"> </w:t>
      </w:r>
      <w:r w:rsidRPr="004010EA">
        <w:rPr>
          <w:rFonts w:ascii="Arial MT" w:hAnsi="Arial MT"/>
          <w:b/>
        </w:rPr>
        <w:t>di</w:t>
      </w:r>
      <w:r w:rsidRPr="004010EA">
        <w:rPr>
          <w:rFonts w:ascii="Arial MT" w:hAnsi="Arial MT"/>
          <w:b/>
          <w:spacing w:val="-3"/>
        </w:rPr>
        <w:t xml:space="preserve"> </w:t>
      </w:r>
      <w:r w:rsidRPr="004010EA">
        <w:rPr>
          <w:rFonts w:ascii="Arial MT" w:hAnsi="Arial MT"/>
          <w:b/>
        </w:rPr>
        <w:t>partecipazione</w:t>
      </w:r>
      <w:r w:rsidRPr="004010EA">
        <w:rPr>
          <w:rFonts w:ascii="Arial MT" w:hAnsi="Arial MT"/>
          <w:b/>
          <w:spacing w:val="-3"/>
        </w:rPr>
        <w:t xml:space="preserve"> </w:t>
      </w:r>
      <w:r w:rsidRPr="004010EA">
        <w:rPr>
          <w:rFonts w:ascii="Arial MT" w:hAnsi="Arial MT"/>
          <w:b/>
        </w:rPr>
        <w:t>all’interpello</w:t>
      </w:r>
      <w:r w:rsidRPr="004010EA">
        <w:rPr>
          <w:rFonts w:ascii="Arial MT" w:hAnsi="Arial MT"/>
          <w:b/>
          <w:spacing w:val="-3"/>
        </w:rPr>
        <w:t xml:space="preserve"> </w:t>
      </w:r>
      <w:r w:rsidRPr="004010EA">
        <w:rPr>
          <w:rFonts w:ascii="Arial MT" w:hAnsi="Arial MT"/>
          <w:b/>
        </w:rPr>
        <w:t>per</w:t>
      </w:r>
      <w:r w:rsidRPr="004010EA">
        <w:rPr>
          <w:rFonts w:ascii="Arial MT" w:hAnsi="Arial MT"/>
          <w:b/>
          <w:spacing w:val="-2"/>
        </w:rPr>
        <w:t xml:space="preserve"> </w:t>
      </w:r>
      <w:r w:rsidRPr="004010EA">
        <w:rPr>
          <w:rFonts w:ascii="Arial MT" w:hAnsi="Arial MT"/>
          <w:b/>
        </w:rPr>
        <w:t>supplenza</w:t>
      </w:r>
      <w:r w:rsidR="004010EA" w:rsidRPr="004010EA">
        <w:rPr>
          <w:rFonts w:ascii="Arial MT" w:hAnsi="Arial MT"/>
          <w:b/>
        </w:rPr>
        <w:t xml:space="preserve"> Prot.n. </w:t>
      </w:r>
      <w:r w:rsidR="00913B1C">
        <w:rPr>
          <w:rFonts w:ascii="Arial MT" w:hAnsi="Arial MT"/>
          <w:b/>
        </w:rPr>
        <w:t>9222</w:t>
      </w:r>
      <w:r w:rsidR="00386524">
        <w:rPr>
          <w:rFonts w:ascii="Arial MT" w:hAnsi="Arial MT"/>
          <w:b/>
        </w:rPr>
        <w:t xml:space="preserve"> </w:t>
      </w:r>
      <w:r w:rsidR="00913B1C">
        <w:rPr>
          <w:rFonts w:ascii="Arial MT" w:hAnsi="Arial MT"/>
          <w:b/>
        </w:rPr>
        <w:t xml:space="preserve"> del 30.09.2024</w:t>
      </w:r>
    </w:p>
    <w:p w14:paraId="285B7686" w14:textId="389BD81B" w:rsidR="004010EA" w:rsidRDefault="004010EA">
      <w:pPr>
        <w:spacing w:before="7"/>
        <w:rPr>
          <w:sz w:val="17"/>
        </w:rPr>
      </w:pPr>
    </w:p>
    <w:p w14:paraId="0C6E2143" w14:textId="77777777" w:rsidR="004010EA" w:rsidRPr="004010EA" w:rsidRDefault="004010EA">
      <w:pPr>
        <w:spacing w:before="7"/>
        <w:rPr>
          <w:b/>
          <w:sz w:val="17"/>
        </w:rPr>
      </w:pPr>
    </w:p>
    <w:p w14:paraId="087185D8" w14:textId="77777777" w:rsidR="0099449C" w:rsidRDefault="00090217" w:rsidP="0099449C">
      <w:pPr>
        <w:pStyle w:val="Corpotesto"/>
        <w:ind w:left="6755" w:right="250" w:firstLine="1024"/>
      </w:pPr>
      <w:r>
        <w:t>Al</w:t>
      </w:r>
      <w:r>
        <w:rPr>
          <w:spacing w:val="-10"/>
        </w:rPr>
        <w:t xml:space="preserve"> </w:t>
      </w:r>
      <w:r>
        <w:t>Dirigente</w:t>
      </w:r>
      <w:r>
        <w:rPr>
          <w:spacing w:val="-9"/>
        </w:rPr>
        <w:t xml:space="preserve"> </w:t>
      </w:r>
      <w:r>
        <w:t>Scolastico</w:t>
      </w:r>
    </w:p>
    <w:p w14:paraId="08641DC5" w14:textId="4B7D5406" w:rsidR="000E20F9" w:rsidRDefault="002C69B4" w:rsidP="0099449C">
      <w:pPr>
        <w:pStyle w:val="Corpotesto"/>
        <w:ind w:left="6755" w:right="250" w:firstLine="1024"/>
      </w:pPr>
      <w:r>
        <w:t xml:space="preserve">IC </w:t>
      </w:r>
      <w:r w:rsidR="00F445A4">
        <w:t xml:space="preserve"> di Codevigo</w:t>
      </w:r>
    </w:p>
    <w:p w14:paraId="03D6CC9C" w14:textId="77777777" w:rsidR="000E20F9" w:rsidRDefault="000E20F9" w:rsidP="0099449C">
      <w:pPr>
        <w:pStyle w:val="Corpotesto"/>
      </w:pPr>
    </w:p>
    <w:p w14:paraId="62743F6E" w14:textId="77777777" w:rsidR="000E20F9" w:rsidRDefault="000E20F9">
      <w:pPr>
        <w:pStyle w:val="Corpotesto"/>
      </w:pPr>
    </w:p>
    <w:p w14:paraId="20B25919" w14:textId="77777777" w:rsidR="000E20F9" w:rsidRPr="00090217" w:rsidRDefault="00090217">
      <w:pPr>
        <w:pStyle w:val="Corpotesto"/>
        <w:tabs>
          <w:tab w:val="left" w:pos="765"/>
          <w:tab w:val="left" w:pos="2248"/>
          <w:tab w:val="left" w:pos="8490"/>
          <w:tab w:val="left" w:pos="8787"/>
          <w:tab w:val="left" w:pos="9631"/>
        </w:tabs>
        <w:spacing w:before="175"/>
        <w:ind w:left="112"/>
        <w:rPr>
          <w:rFonts w:ascii="Arial MT"/>
          <w:sz w:val="20"/>
          <w:szCs w:val="20"/>
        </w:rPr>
      </w:pPr>
      <w:r w:rsidRPr="00090217">
        <w:rPr>
          <w:rFonts w:ascii="Arial MT"/>
          <w:sz w:val="20"/>
          <w:szCs w:val="20"/>
        </w:rPr>
        <w:t>Il/La</w:t>
      </w:r>
      <w:r w:rsidRPr="00090217">
        <w:rPr>
          <w:rFonts w:ascii="Arial MT"/>
          <w:sz w:val="20"/>
          <w:szCs w:val="20"/>
        </w:rPr>
        <w:tab/>
        <w:t>sottoscritto/a</w:t>
      </w:r>
      <w:r w:rsidRPr="00090217">
        <w:rPr>
          <w:rFonts w:ascii="Arial MT"/>
          <w:sz w:val="20"/>
          <w:szCs w:val="20"/>
        </w:rPr>
        <w:tab/>
      </w:r>
      <w:r w:rsidRPr="00090217">
        <w:rPr>
          <w:rFonts w:ascii="Arial MT"/>
          <w:sz w:val="20"/>
          <w:szCs w:val="20"/>
          <w:u w:val="single"/>
        </w:rPr>
        <w:t xml:space="preserve"> </w:t>
      </w:r>
      <w:r w:rsidRPr="00090217">
        <w:rPr>
          <w:rFonts w:ascii="Arial MT"/>
          <w:sz w:val="20"/>
          <w:szCs w:val="20"/>
          <w:u w:val="single"/>
        </w:rPr>
        <w:tab/>
      </w:r>
      <w:r w:rsidRPr="00090217">
        <w:rPr>
          <w:rFonts w:ascii="Arial MT"/>
          <w:sz w:val="20"/>
          <w:szCs w:val="20"/>
        </w:rPr>
        <w:t>,</w:t>
      </w:r>
      <w:r w:rsidRPr="00090217">
        <w:rPr>
          <w:rFonts w:ascii="Arial MT"/>
          <w:sz w:val="20"/>
          <w:szCs w:val="20"/>
        </w:rPr>
        <w:tab/>
        <w:t>nato/a</w:t>
      </w:r>
      <w:r w:rsidRPr="00090217">
        <w:rPr>
          <w:rFonts w:ascii="Arial MT"/>
          <w:sz w:val="20"/>
          <w:szCs w:val="20"/>
        </w:rPr>
        <w:tab/>
      </w:r>
      <w:proofErr w:type="spellStart"/>
      <w:r w:rsidRPr="00090217">
        <w:rPr>
          <w:rFonts w:ascii="Arial MT"/>
          <w:sz w:val="20"/>
          <w:szCs w:val="20"/>
        </w:rPr>
        <w:t>a</w:t>
      </w:r>
      <w:proofErr w:type="spellEnd"/>
    </w:p>
    <w:p w14:paraId="7510CA67" w14:textId="77777777" w:rsidR="000E20F9" w:rsidRPr="00090217" w:rsidRDefault="00090217">
      <w:pPr>
        <w:pStyle w:val="Corpotesto"/>
        <w:tabs>
          <w:tab w:val="left" w:pos="4887"/>
          <w:tab w:val="left" w:pos="5393"/>
          <w:tab w:val="left" w:pos="5935"/>
          <w:tab w:val="left" w:pos="7771"/>
          <w:tab w:val="left" w:pos="8279"/>
          <w:tab w:val="left" w:pos="9627"/>
        </w:tabs>
        <w:spacing w:before="126"/>
        <w:ind w:left="112"/>
        <w:rPr>
          <w:rFonts w:ascii="Arial MT"/>
          <w:sz w:val="20"/>
          <w:szCs w:val="20"/>
        </w:rPr>
      </w:pPr>
      <w:r w:rsidRPr="00090217">
        <w:rPr>
          <w:rFonts w:ascii="Arial MT"/>
          <w:sz w:val="20"/>
          <w:szCs w:val="20"/>
          <w:u w:val="single"/>
        </w:rPr>
        <w:t xml:space="preserve"> </w:t>
      </w:r>
      <w:r w:rsidRPr="00090217">
        <w:rPr>
          <w:rFonts w:ascii="Arial MT"/>
          <w:sz w:val="20"/>
          <w:szCs w:val="20"/>
          <w:u w:val="single"/>
        </w:rPr>
        <w:tab/>
      </w:r>
      <w:r w:rsidRPr="00090217">
        <w:rPr>
          <w:rFonts w:ascii="Arial MT"/>
          <w:sz w:val="20"/>
          <w:szCs w:val="20"/>
        </w:rPr>
        <w:t>,</w:t>
      </w:r>
      <w:r w:rsidRPr="00090217">
        <w:rPr>
          <w:rFonts w:ascii="Arial MT"/>
          <w:sz w:val="20"/>
          <w:szCs w:val="20"/>
        </w:rPr>
        <w:tab/>
        <w:t>il</w:t>
      </w:r>
      <w:r w:rsidRPr="00090217">
        <w:rPr>
          <w:rFonts w:ascii="Arial MT"/>
          <w:sz w:val="20"/>
          <w:szCs w:val="20"/>
        </w:rPr>
        <w:tab/>
      </w:r>
      <w:r w:rsidRPr="00090217">
        <w:rPr>
          <w:rFonts w:ascii="Arial MT"/>
          <w:sz w:val="20"/>
          <w:szCs w:val="20"/>
          <w:u w:val="single"/>
        </w:rPr>
        <w:t xml:space="preserve"> </w:t>
      </w:r>
      <w:r w:rsidRPr="00090217">
        <w:rPr>
          <w:rFonts w:ascii="Arial MT"/>
          <w:sz w:val="20"/>
          <w:szCs w:val="20"/>
          <w:u w:val="single"/>
        </w:rPr>
        <w:tab/>
      </w:r>
      <w:r w:rsidRPr="00090217">
        <w:rPr>
          <w:rFonts w:ascii="Arial MT"/>
          <w:sz w:val="20"/>
          <w:szCs w:val="20"/>
        </w:rPr>
        <w:t>,</w:t>
      </w:r>
      <w:r w:rsidRPr="00090217">
        <w:rPr>
          <w:rFonts w:ascii="Arial MT"/>
          <w:sz w:val="20"/>
          <w:szCs w:val="20"/>
        </w:rPr>
        <w:tab/>
        <w:t>residente</w:t>
      </w:r>
      <w:r w:rsidRPr="00090217">
        <w:rPr>
          <w:rFonts w:ascii="Arial MT"/>
          <w:sz w:val="20"/>
          <w:szCs w:val="20"/>
        </w:rPr>
        <w:tab/>
        <w:t>a</w:t>
      </w:r>
    </w:p>
    <w:p w14:paraId="2031C5B5" w14:textId="77777777" w:rsidR="000E20F9" w:rsidRPr="00090217" w:rsidRDefault="00090217">
      <w:pPr>
        <w:pStyle w:val="Corpotesto"/>
        <w:tabs>
          <w:tab w:val="left" w:pos="8070"/>
          <w:tab w:val="left" w:pos="8701"/>
          <w:tab w:val="left" w:pos="9440"/>
        </w:tabs>
        <w:spacing w:before="126"/>
        <w:ind w:left="112"/>
        <w:rPr>
          <w:rFonts w:ascii="Arial MT"/>
          <w:sz w:val="20"/>
          <w:szCs w:val="20"/>
        </w:rPr>
      </w:pPr>
      <w:r w:rsidRPr="00090217">
        <w:rPr>
          <w:rFonts w:ascii="Arial MT"/>
          <w:sz w:val="20"/>
          <w:szCs w:val="20"/>
          <w:u w:val="single"/>
        </w:rPr>
        <w:t xml:space="preserve"> </w:t>
      </w:r>
      <w:r w:rsidRPr="00090217">
        <w:rPr>
          <w:rFonts w:ascii="Arial MT"/>
          <w:sz w:val="20"/>
          <w:szCs w:val="20"/>
          <w:u w:val="single"/>
        </w:rPr>
        <w:tab/>
      </w:r>
      <w:r w:rsidRPr="00090217">
        <w:rPr>
          <w:rFonts w:ascii="Arial MT"/>
          <w:sz w:val="20"/>
          <w:szCs w:val="20"/>
        </w:rPr>
        <w:t>,</w:t>
      </w:r>
      <w:r w:rsidRPr="00090217">
        <w:rPr>
          <w:rFonts w:ascii="Arial MT"/>
          <w:sz w:val="20"/>
          <w:szCs w:val="20"/>
        </w:rPr>
        <w:tab/>
        <w:t>in</w:t>
      </w:r>
      <w:r w:rsidRPr="00090217">
        <w:rPr>
          <w:rFonts w:ascii="Arial MT"/>
          <w:sz w:val="20"/>
          <w:szCs w:val="20"/>
        </w:rPr>
        <w:tab/>
        <w:t>Via</w:t>
      </w:r>
    </w:p>
    <w:p w14:paraId="307A86FF" w14:textId="77777777" w:rsidR="000E20F9" w:rsidRPr="00090217" w:rsidRDefault="00090217">
      <w:pPr>
        <w:pStyle w:val="Corpotesto"/>
        <w:tabs>
          <w:tab w:val="left" w:pos="3441"/>
          <w:tab w:val="left" w:pos="3784"/>
          <w:tab w:val="left" w:pos="8019"/>
          <w:tab w:val="left" w:pos="8754"/>
        </w:tabs>
        <w:spacing w:before="127" w:line="357" w:lineRule="auto"/>
        <w:ind w:left="112" w:right="249"/>
        <w:rPr>
          <w:rFonts w:ascii="Arial MT"/>
          <w:sz w:val="20"/>
          <w:szCs w:val="20"/>
        </w:rPr>
      </w:pPr>
      <w:r w:rsidRPr="00090217">
        <w:rPr>
          <w:rFonts w:ascii="Arial MT"/>
          <w:sz w:val="20"/>
          <w:szCs w:val="20"/>
          <w:u w:val="single"/>
        </w:rPr>
        <w:t xml:space="preserve"> </w:t>
      </w:r>
      <w:r w:rsidRPr="00090217">
        <w:rPr>
          <w:rFonts w:ascii="Arial MT"/>
          <w:sz w:val="20"/>
          <w:szCs w:val="20"/>
          <w:u w:val="single"/>
        </w:rPr>
        <w:tab/>
      </w:r>
      <w:r w:rsidRPr="00090217">
        <w:rPr>
          <w:rFonts w:ascii="Arial MT"/>
          <w:sz w:val="20"/>
          <w:szCs w:val="20"/>
          <w:u w:val="single"/>
        </w:rPr>
        <w:tab/>
      </w:r>
      <w:r w:rsidRPr="00090217">
        <w:rPr>
          <w:rFonts w:ascii="Arial MT"/>
          <w:sz w:val="20"/>
          <w:szCs w:val="20"/>
        </w:rPr>
        <w:t>,</w:t>
      </w:r>
      <w:r w:rsidRPr="00090217">
        <w:rPr>
          <w:rFonts w:ascii="Arial MT"/>
          <w:spacing w:val="93"/>
          <w:sz w:val="20"/>
          <w:szCs w:val="20"/>
        </w:rPr>
        <w:t xml:space="preserve"> </w:t>
      </w:r>
      <w:r w:rsidRPr="00090217">
        <w:rPr>
          <w:rFonts w:ascii="Arial MT"/>
          <w:sz w:val="20"/>
          <w:szCs w:val="20"/>
        </w:rPr>
        <w:t>Codice</w:t>
      </w:r>
      <w:r w:rsidRPr="00090217">
        <w:rPr>
          <w:rFonts w:ascii="Arial MT"/>
          <w:spacing w:val="92"/>
          <w:sz w:val="20"/>
          <w:szCs w:val="20"/>
        </w:rPr>
        <w:t xml:space="preserve"> </w:t>
      </w:r>
      <w:r w:rsidRPr="00090217">
        <w:rPr>
          <w:rFonts w:ascii="Arial MT"/>
          <w:sz w:val="20"/>
          <w:szCs w:val="20"/>
        </w:rPr>
        <w:t>Fiscale</w:t>
      </w:r>
      <w:r w:rsidRPr="00090217">
        <w:rPr>
          <w:rFonts w:ascii="Arial MT"/>
          <w:sz w:val="20"/>
          <w:szCs w:val="20"/>
          <w:u w:val="single"/>
        </w:rPr>
        <w:tab/>
      </w:r>
      <w:r w:rsidRPr="00090217">
        <w:rPr>
          <w:rFonts w:ascii="Arial MT"/>
          <w:sz w:val="20"/>
          <w:szCs w:val="20"/>
          <w:u w:val="single"/>
        </w:rPr>
        <w:tab/>
      </w:r>
      <w:r w:rsidRPr="00090217">
        <w:rPr>
          <w:rFonts w:ascii="Arial MT"/>
          <w:sz w:val="20"/>
          <w:szCs w:val="20"/>
        </w:rPr>
        <w:t>,</w:t>
      </w:r>
      <w:r w:rsidRPr="00090217">
        <w:rPr>
          <w:rFonts w:ascii="Arial MT"/>
          <w:spacing w:val="21"/>
          <w:sz w:val="20"/>
          <w:szCs w:val="20"/>
        </w:rPr>
        <w:t xml:space="preserve"> </w:t>
      </w:r>
      <w:r w:rsidRPr="00090217">
        <w:rPr>
          <w:rFonts w:ascii="Arial MT"/>
          <w:sz w:val="20"/>
          <w:szCs w:val="20"/>
        </w:rPr>
        <w:t>recapito</w:t>
      </w:r>
      <w:r w:rsidRPr="00090217">
        <w:rPr>
          <w:rFonts w:ascii="Arial MT"/>
          <w:spacing w:val="-59"/>
          <w:sz w:val="20"/>
          <w:szCs w:val="20"/>
        </w:rPr>
        <w:t xml:space="preserve"> </w:t>
      </w:r>
      <w:r w:rsidRPr="00090217">
        <w:rPr>
          <w:rFonts w:ascii="Arial MT"/>
          <w:sz w:val="20"/>
          <w:szCs w:val="20"/>
        </w:rPr>
        <w:t>telefonico</w:t>
      </w:r>
      <w:r w:rsidRPr="00090217">
        <w:rPr>
          <w:rFonts w:ascii="Arial MT"/>
          <w:sz w:val="20"/>
          <w:szCs w:val="20"/>
          <w:u w:val="single"/>
        </w:rPr>
        <w:tab/>
      </w:r>
      <w:r w:rsidRPr="00090217">
        <w:rPr>
          <w:rFonts w:ascii="Arial MT"/>
          <w:sz w:val="20"/>
          <w:szCs w:val="20"/>
        </w:rPr>
        <w:t>,</w:t>
      </w:r>
      <w:r w:rsidRPr="00090217">
        <w:rPr>
          <w:rFonts w:ascii="Arial MT"/>
          <w:spacing w:val="1"/>
          <w:sz w:val="20"/>
          <w:szCs w:val="20"/>
        </w:rPr>
        <w:t xml:space="preserve"> </w:t>
      </w:r>
      <w:r w:rsidRPr="00090217">
        <w:rPr>
          <w:rFonts w:ascii="Arial MT"/>
          <w:sz w:val="20"/>
          <w:szCs w:val="20"/>
        </w:rPr>
        <w:t>e-mail</w:t>
      </w:r>
      <w:r w:rsidRPr="00090217">
        <w:rPr>
          <w:rFonts w:ascii="Arial MT"/>
          <w:sz w:val="20"/>
          <w:szCs w:val="20"/>
          <w:u w:val="single"/>
        </w:rPr>
        <w:tab/>
      </w:r>
      <w:r w:rsidRPr="00090217">
        <w:rPr>
          <w:rFonts w:ascii="Arial MT"/>
          <w:sz w:val="20"/>
          <w:szCs w:val="20"/>
        </w:rPr>
        <w:t>,</w:t>
      </w:r>
    </w:p>
    <w:p w14:paraId="6799C119" w14:textId="77777777" w:rsidR="000E20F9" w:rsidRDefault="000E20F9">
      <w:pPr>
        <w:rPr>
          <w:sz w:val="24"/>
        </w:rPr>
      </w:pPr>
    </w:p>
    <w:p w14:paraId="1091BB78" w14:textId="77777777" w:rsidR="000E20F9" w:rsidRDefault="000E20F9">
      <w:pPr>
        <w:spacing w:before="8"/>
        <w:rPr>
          <w:sz w:val="27"/>
        </w:rPr>
      </w:pPr>
    </w:p>
    <w:p w14:paraId="41D1A6D6" w14:textId="77777777" w:rsidR="000E20F9" w:rsidRDefault="00090217">
      <w:pPr>
        <w:pStyle w:val="Titolo1"/>
        <w:ind w:left="4500" w:right="4637"/>
        <w:jc w:val="center"/>
      </w:pPr>
      <w:r>
        <w:t>CHIEDE</w:t>
      </w:r>
    </w:p>
    <w:p w14:paraId="22FA3B15" w14:textId="77777777" w:rsidR="000E20F9" w:rsidRDefault="000E20F9">
      <w:pPr>
        <w:pStyle w:val="Corpotesto"/>
        <w:rPr>
          <w:rFonts w:ascii="Arial"/>
          <w:b/>
          <w:sz w:val="24"/>
        </w:rPr>
      </w:pPr>
    </w:p>
    <w:p w14:paraId="74B95836" w14:textId="77777777" w:rsidR="000E20F9" w:rsidRPr="00090217" w:rsidRDefault="00090217" w:rsidP="00090217">
      <w:pPr>
        <w:pStyle w:val="Corpotesto"/>
        <w:tabs>
          <w:tab w:val="left" w:pos="544"/>
          <w:tab w:val="left" w:pos="1907"/>
          <w:tab w:val="left" w:pos="2506"/>
          <w:tab w:val="left" w:pos="3694"/>
          <w:tab w:val="left" w:pos="4275"/>
          <w:tab w:val="left" w:pos="4706"/>
          <w:tab w:val="left" w:pos="5966"/>
          <w:tab w:val="left" w:pos="6935"/>
          <w:tab w:val="left" w:pos="7539"/>
          <w:tab w:val="left" w:pos="8425"/>
          <w:tab w:val="left" w:pos="8854"/>
        </w:tabs>
        <w:ind w:left="112"/>
        <w:jc w:val="both"/>
        <w:rPr>
          <w:rFonts w:ascii="Arial MT"/>
          <w:sz w:val="20"/>
          <w:szCs w:val="20"/>
        </w:rPr>
      </w:pPr>
      <w:r w:rsidRPr="00090217">
        <w:rPr>
          <w:rFonts w:ascii="Arial MT"/>
          <w:sz w:val="20"/>
          <w:szCs w:val="20"/>
        </w:rPr>
        <w:t>di</w:t>
      </w:r>
      <w:r w:rsidRPr="00090217">
        <w:rPr>
          <w:rFonts w:ascii="Arial MT"/>
          <w:sz w:val="20"/>
          <w:szCs w:val="20"/>
        </w:rPr>
        <w:tab/>
        <w:t>partecipare</w:t>
      </w:r>
      <w:r w:rsidRPr="00090217">
        <w:rPr>
          <w:rFonts w:ascii="Arial MT"/>
          <w:sz w:val="20"/>
          <w:szCs w:val="20"/>
        </w:rPr>
        <w:tab/>
        <w:t>alla</w:t>
      </w:r>
      <w:r w:rsidRPr="00090217">
        <w:rPr>
          <w:rFonts w:ascii="Arial MT"/>
          <w:sz w:val="20"/>
          <w:szCs w:val="20"/>
        </w:rPr>
        <w:tab/>
        <w:t>selezione</w:t>
      </w:r>
      <w:r w:rsidRPr="00090217">
        <w:rPr>
          <w:rFonts w:ascii="Arial MT"/>
          <w:sz w:val="20"/>
          <w:szCs w:val="20"/>
        </w:rPr>
        <w:tab/>
        <w:t>per</w:t>
      </w:r>
      <w:r w:rsidRPr="00090217">
        <w:rPr>
          <w:rFonts w:ascii="Arial MT"/>
          <w:sz w:val="20"/>
          <w:szCs w:val="20"/>
        </w:rPr>
        <w:tab/>
        <w:t>la</w:t>
      </w:r>
      <w:r w:rsidRPr="00090217">
        <w:rPr>
          <w:rFonts w:ascii="Arial MT"/>
          <w:sz w:val="20"/>
          <w:szCs w:val="20"/>
        </w:rPr>
        <w:tab/>
        <w:t>supplenza</w:t>
      </w:r>
      <w:r w:rsidRPr="00090217">
        <w:rPr>
          <w:rFonts w:ascii="Arial MT"/>
          <w:sz w:val="20"/>
          <w:szCs w:val="20"/>
        </w:rPr>
        <w:tab/>
        <w:t>relativa</w:t>
      </w:r>
      <w:r w:rsidRPr="00090217">
        <w:rPr>
          <w:rFonts w:ascii="Arial MT"/>
          <w:sz w:val="20"/>
          <w:szCs w:val="20"/>
        </w:rPr>
        <w:tab/>
        <w:t>alla</w:t>
      </w:r>
      <w:r w:rsidRPr="00090217">
        <w:rPr>
          <w:rFonts w:ascii="Arial MT"/>
          <w:sz w:val="20"/>
          <w:szCs w:val="20"/>
        </w:rPr>
        <w:tab/>
        <w:t>classe</w:t>
      </w:r>
      <w:r w:rsidRPr="00090217">
        <w:rPr>
          <w:rFonts w:ascii="Arial MT"/>
          <w:sz w:val="20"/>
          <w:szCs w:val="20"/>
        </w:rPr>
        <w:tab/>
        <w:t>di</w:t>
      </w:r>
      <w:r w:rsidRPr="00090217">
        <w:rPr>
          <w:rFonts w:ascii="Arial MT"/>
          <w:sz w:val="20"/>
          <w:szCs w:val="20"/>
        </w:rPr>
        <w:tab/>
        <w:t>concorso</w:t>
      </w:r>
    </w:p>
    <w:p w14:paraId="057A09AE" w14:textId="79BA5C02" w:rsidR="000E20F9" w:rsidRPr="00090217" w:rsidRDefault="0029126C" w:rsidP="00090217">
      <w:pPr>
        <w:pStyle w:val="Corpotesto"/>
        <w:tabs>
          <w:tab w:val="left" w:pos="2861"/>
        </w:tabs>
        <w:spacing w:before="126" w:line="357" w:lineRule="auto"/>
        <w:ind w:left="112" w:right="251"/>
        <w:jc w:val="both"/>
        <w:rPr>
          <w:rFonts w:ascii="Arial MT" w:hAnsi="Arial MT"/>
          <w:sz w:val="20"/>
          <w:szCs w:val="20"/>
        </w:rPr>
      </w:pPr>
      <w:r>
        <w:rPr>
          <w:rFonts w:ascii="Arial MT" w:hAnsi="Arial MT"/>
          <w:sz w:val="20"/>
          <w:szCs w:val="20"/>
        </w:rPr>
        <w:t>ADEE/</w:t>
      </w:r>
      <w:r w:rsidR="00755EB9">
        <w:rPr>
          <w:rFonts w:ascii="Arial MT" w:hAnsi="Arial MT"/>
          <w:sz w:val="20"/>
          <w:szCs w:val="20"/>
        </w:rPr>
        <w:t>EE</w:t>
      </w:r>
      <w:r w:rsidR="00011820" w:rsidRPr="00011820">
        <w:rPr>
          <w:rFonts w:ascii="Arial MT" w:hAnsi="Arial MT"/>
          <w:sz w:val="20"/>
          <w:szCs w:val="20"/>
        </w:rPr>
        <w:t>EE</w:t>
      </w:r>
      <w:r>
        <w:rPr>
          <w:rFonts w:ascii="Arial MT" w:hAnsi="Arial MT"/>
          <w:sz w:val="20"/>
          <w:szCs w:val="20"/>
        </w:rPr>
        <w:t>/ADAA/AAAA</w:t>
      </w:r>
      <w:r w:rsidR="00011820">
        <w:rPr>
          <w:rFonts w:ascii="Arial MT" w:hAnsi="Arial MT"/>
          <w:spacing w:val="-26"/>
          <w:sz w:val="20"/>
          <w:szCs w:val="20"/>
        </w:rPr>
        <w:t xml:space="preserve"> </w:t>
      </w:r>
      <w:r w:rsidR="00090217" w:rsidRPr="00090217">
        <w:rPr>
          <w:rFonts w:ascii="Arial MT" w:hAnsi="Arial MT"/>
          <w:sz w:val="20"/>
          <w:szCs w:val="20"/>
        </w:rPr>
        <w:t>presso</w:t>
      </w:r>
      <w:r w:rsidR="00090217" w:rsidRPr="00090217">
        <w:rPr>
          <w:rFonts w:ascii="Arial MT" w:hAnsi="Arial MT"/>
          <w:spacing w:val="26"/>
          <w:sz w:val="20"/>
          <w:szCs w:val="20"/>
        </w:rPr>
        <w:t xml:space="preserve"> </w:t>
      </w:r>
      <w:r w:rsidR="00090217" w:rsidRPr="00090217">
        <w:rPr>
          <w:rFonts w:ascii="Arial MT" w:hAnsi="Arial MT"/>
          <w:sz w:val="20"/>
          <w:szCs w:val="20"/>
        </w:rPr>
        <w:t>l’Istituto</w:t>
      </w:r>
      <w:r w:rsidR="00011820">
        <w:rPr>
          <w:rFonts w:ascii="Arial MT" w:hAnsi="Arial MT"/>
          <w:sz w:val="20"/>
          <w:szCs w:val="20"/>
        </w:rPr>
        <w:t xml:space="preserve"> Comprensivo </w:t>
      </w:r>
      <w:r w:rsidR="00F445A4">
        <w:rPr>
          <w:rFonts w:ascii="Arial MT" w:hAnsi="Arial MT"/>
          <w:sz w:val="20"/>
          <w:szCs w:val="20"/>
        </w:rPr>
        <w:t>di Codevigo</w:t>
      </w:r>
      <w:r w:rsidR="00090217" w:rsidRPr="00090217">
        <w:rPr>
          <w:rFonts w:ascii="Arial MT" w:hAnsi="Arial MT"/>
          <w:sz w:val="20"/>
          <w:szCs w:val="20"/>
        </w:rPr>
        <w:t>,</w:t>
      </w:r>
      <w:r w:rsidR="00090217" w:rsidRPr="00090217">
        <w:rPr>
          <w:rFonts w:ascii="Arial MT" w:hAnsi="Arial MT"/>
          <w:spacing w:val="27"/>
          <w:sz w:val="20"/>
          <w:szCs w:val="20"/>
        </w:rPr>
        <w:t xml:space="preserve"> </w:t>
      </w:r>
      <w:r w:rsidR="00090217" w:rsidRPr="00090217">
        <w:rPr>
          <w:rFonts w:ascii="Arial MT" w:hAnsi="Arial MT"/>
          <w:sz w:val="20"/>
          <w:szCs w:val="20"/>
        </w:rPr>
        <w:t>come</w:t>
      </w:r>
      <w:r w:rsidR="00090217" w:rsidRPr="00090217">
        <w:rPr>
          <w:rFonts w:ascii="Arial MT" w:hAnsi="Arial MT"/>
          <w:spacing w:val="27"/>
          <w:sz w:val="20"/>
          <w:szCs w:val="20"/>
        </w:rPr>
        <w:t xml:space="preserve"> </w:t>
      </w:r>
      <w:r w:rsidR="00090217" w:rsidRPr="00090217">
        <w:rPr>
          <w:rFonts w:ascii="Arial MT" w:hAnsi="Arial MT"/>
          <w:sz w:val="20"/>
          <w:szCs w:val="20"/>
        </w:rPr>
        <w:t>indicato</w:t>
      </w:r>
      <w:r w:rsidR="00090217" w:rsidRPr="00090217">
        <w:rPr>
          <w:rFonts w:ascii="Arial MT" w:hAnsi="Arial MT"/>
          <w:spacing w:val="27"/>
          <w:sz w:val="20"/>
          <w:szCs w:val="20"/>
        </w:rPr>
        <w:t xml:space="preserve"> </w:t>
      </w:r>
      <w:r w:rsidR="00090217" w:rsidRPr="00090217">
        <w:rPr>
          <w:rFonts w:ascii="Arial MT" w:hAnsi="Arial MT"/>
          <w:sz w:val="20"/>
          <w:szCs w:val="20"/>
        </w:rPr>
        <w:t>nell’avviso</w:t>
      </w:r>
      <w:r w:rsidR="00090217" w:rsidRPr="00090217">
        <w:rPr>
          <w:rFonts w:ascii="Arial MT" w:hAnsi="Arial MT"/>
          <w:spacing w:val="26"/>
          <w:sz w:val="20"/>
          <w:szCs w:val="20"/>
        </w:rPr>
        <w:t xml:space="preserve"> </w:t>
      </w:r>
      <w:r w:rsidR="00090217" w:rsidRPr="00090217">
        <w:rPr>
          <w:rFonts w:ascii="Arial MT" w:hAnsi="Arial MT"/>
          <w:sz w:val="20"/>
          <w:szCs w:val="20"/>
        </w:rPr>
        <w:t>pubblico</w:t>
      </w:r>
      <w:r w:rsidR="00386524">
        <w:rPr>
          <w:rFonts w:ascii="Arial MT" w:hAnsi="Arial MT"/>
          <w:spacing w:val="28"/>
          <w:sz w:val="20"/>
          <w:szCs w:val="20"/>
        </w:rPr>
        <w:t xml:space="preserve"> prot.n. </w:t>
      </w:r>
      <w:r w:rsidR="00913B1C">
        <w:rPr>
          <w:rFonts w:ascii="Arial MT" w:hAnsi="Arial MT"/>
          <w:spacing w:val="28"/>
          <w:sz w:val="20"/>
          <w:szCs w:val="20"/>
        </w:rPr>
        <w:t>9222 del 30.09.2024</w:t>
      </w:r>
    </w:p>
    <w:p w14:paraId="35D207A4" w14:textId="77777777" w:rsidR="000E20F9" w:rsidRDefault="000E20F9">
      <w:pPr>
        <w:rPr>
          <w:sz w:val="28"/>
        </w:rPr>
      </w:pPr>
    </w:p>
    <w:p w14:paraId="557BF798" w14:textId="77777777" w:rsidR="000E20F9" w:rsidRDefault="00090217">
      <w:pPr>
        <w:pStyle w:val="Corpotesto"/>
        <w:ind w:left="112"/>
        <w:rPr>
          <w:rFonts w:ascii="Arial MT"/>
        </w:rPr>
      </w:pPr>
      <w:r>
        <w:rPr>
          <w:rFonts w:ascii="Arial"/>
          <w:b/>
        </w:rPr>
        <w:t>Dichiara</w:t>
      </w:r>
      <w:r>
        <w:rPr>
          <w:rFonts w:ascii="Arial"/>
          <w:b/>
          <w:spacing w:val="-3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possedere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i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seguenti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titoli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e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requisiti:</w:t>
      </w:r>
    </w:p>
    <w:p w14:paraId="0FD653F8" w14:textId="77777777" w:rsidR="000E20F9" w:rsidRDefault="000E20F9">
      <w:pPr>
        <w:spacing w:before="11"/>
        <w:rPr>
          <w:sz w:val="15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91"/>
        <w:gridCol w:w="2654"/>
        <w:gridCol w:w="4527"/>
        <w:gridCol w:w="2028"/>
      </w:tblGrid>
      <w:tr w:rsidR="00104F40" w14:paraId="4877F8FF" w14:textId="77777777" w:rsidTr="0024479F">
        <w:trPr>
          <w:trHeight w:val="505"/>
        </w:trPr>
        <w:tc>
          <w:tcPr>
            <w:tcW w:w="396" w:type="pct"/>
          </w:tcPr>
          <w:p w14:paraId="1C6E605E" w14:textId="77777777" w:rsidR="00104F40" w:rsidRDefault="00104F40">
            <w:pPr>
              <w:pStyle w:val="TableParagraph"/>
              <w:spacing w:before="122"/>
              <w:ind w:left="335" w:right="322"/>
              <w:jc w:val="center"/>
              <w:rPr>
                <w:rFonts w:ascii="Arial"/>
                <w:b/>
              </w:rPr>
            </w:pPr>
          </w:p>
        </w:tc>
        <w:tc>
          <w:tcPr>
            <w:tcW w:w="1356" w:type="pct"/>
          </w:tcPr>
          <w:p w14:paraId="2C600B17" w14:textId="4E9DF289" w:rsidR="00104F40" w:rsidRDefault="00104F40">
            <w:pPr>
              <w:pStyle w:val="TableParagraph"/>
              <w:spacing w:before="122"/>
              <w:ind w:left="335" w:right="32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Criterio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di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Valutazione</w:t>
            </w:r>
          </w:p>
        </w:tc>
        <w:tc>
          <w:tcPr>
            <w:tcW w:w="2278" w:type="pct"/>
          </w:tcPr>
          <w:p w14:paraId="7B963B75" w14:textId="77777777" w:rsidR="00104F40" w:rsidRDefault="00104F40">
            <w:pPr>
              <w:pStyle w:val="TableParagraph"/>
              <w:spacing w:before="122"/>
              <w:ind w:left="1569" w:right="155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Punteggio</w:t>
            </w:r>
          </w:p>
        </w:tc>
        <w:tc>
          <w:tcPr>
            <w:tcW w:w="972" w:type="pct"/>
          </w:tcPr>
          <w:p w14:paraId="4D73E9FE" w14:textId="77777777" w:rsidR="00104F40" w:rsidRDefault="00104F40">
            <w:pPr>
              <w:pStyle w:val="TableParagraph"/>
              <w:spacing w:line="248" w:lineRule="exact"/>
              <w:ind w:left="214" w:right="20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Punteggio</w:t>
            </w:r>
          </w:p>
          <w:p w14:paraId="72E4A417" w14:textId="77777777" w:rsidR="00104F40" w:rsidRDefault="00104F40">
            <w:pPr>
              <w:pStyle w:val="TableParagraph"/>
              <w:spacing w:before="1" w:line="237" w:lineRule="exact"/>
              <w:ind w:left="214" w:right="20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autodichiarato</w:t>
            </w:r>
          </w:p>
        </w:tc>
      </w:tr>
      <w:tr w:rsidR="00D878F0" w14:paraId="158AE2CA" w14:textId="77777777" w:rsidTr="0024479F">
        <w:trPr>
          <w:trHeight w:val="505"/>
        </w:trPr>
        <w:tc>
          <w:tcPr>
            <w:tcW w:w="396" w:type="pct"/>
          </w:tcPr>
          <w:p w14:paraId="56794C79" w14:textId="6A385AEB" w:rsidR="00D878F0" w:rsidRDefault="00D878F0" w:rsidP="00D878F0">
            <w:pPr>
              <w:pStyle w:val="TableParagraph"/>
              <w:spacing w:before="122"/>
              <w:ind w:left="335" w:right="322"/>
              <w:jc w:val="center"/>
              <w:rPr>
                <w:rFonts w:ascii="Arial"/>
                <w:b/>
              </w:rPr>
            </w:pPr>
            <w:r w:rsidRPr="008F178F">
              <w:t>1</w:t>
            </w:r>
          </w:p>
        </w:tc>
        <w:tc>
          <w:tcPr>
            <w:tcW w:w="1356" w:type="pct"/>
          </w:tcPr>
          <w:p w14:paraId="067797E0" w14:textId="0F04D918" w:rsidR="00D878F0" w:rsidRDefault="00D878F0" w:rsidP="00D878F0">
            <w:pPr>
              <w:pStyle w:val="TableParagraph"/>
              <w:spacing w:before="122"/>
              <w:ind w:left="335" w:right="322"/>
              <w:jc w:val="center"/>
              <w:rPr>
                <w:rFonts w:ascii="Arial"/>
                <w:b/>
              </w:rPr>
            </w:pPr>
            <w:r w:rsidRPr="008F178F">
              <w:t>Specializzazione per il sostegno</w:t>
            </w:r>
          </w:p>
        </w:tc>
        <w:tc>
          <w:tcPr>
            <w:tcW w:w="2278" w:type="pct"/>
          </w:tcPr>
          <w:p w14:paraId="350A1EA7" w14:textId="48091A87" w:rsidR="00D878F0" w:rsidRDefault="00D878F0" w:rsidP="00D878F0">
            <w:pPr>
              <w:pStyle w:val="TableParagraph"/>
              <w:spacing w:before="122"/>
              <w:ind w:left="1569" w:right="1558"/>
              <w:jc w:val="center"/>
              <w:rPr>
                <w:rFonts w:ascii="Arial"/>
                <w:b/>
              </w:rPr>
            </w:pPr>
            <w:r w:rsidRPr="008F178F">
              <w:t></w:t>
            </w:r>
          </w:p>
        </w:tc>
        <w:tc>
          <w:tcPr>
            <w:tcW w:w="972" w:type="pct"/>
          </w:tcPr>
          <w:p w14:paraId="6046C1EF" w14:textId="204B7859" w:rsidR="00D878F0" w:rsidRDefault="00D878F0" w:rsidP="00D878F0">
            <w:pPr>
              <w:pStyle w:val="TableParagraph"/>
              <w:spacing w:line="248" w:lineRule="exact"/>
              <w:ind w:left="214" w:right="202"/>
              <w:jc w:val="center"/>
              <w:rPr>
                <w:rFonts w:ascii="Arial"/>
                <w:b/>
              </w:rPr>
            </w:pPr>
            <w:r w:rsidRPr="008F178F">
              <w:t>10 punti: specializzazione sul sostegno.</w:t>
            </w:r>
          </w:p>
        </w:tc>
      </w:tr>
      <w:tr w:rsidR="00104F40" w14:paraId="3A716C10" w14:textId="77777777" w:rsidTr="0024479F">
        <w:trPr>
          <w:trHeight w:val="752"/>
        </w:trPr>
        <w:tc>
          <w:tcPr>
            <w:tcW w:w="396" w:type="pct"/>
            <w:vAlign w:val="center"/>
          </w:tcPr>
          <w:p w14:paraId="4454D645" w14:textId="529CC48D" w:rsidR="00104F40" w:rsidRDefault="00F608F7" w:rsidP="00104F40">
            <w:pPr>
              <w:pStyle w:val="TableParagraph"/>
              <w:ind w:left="336" w:right="322"/>
              <w:jc w:val="center"/>
            </w:pPr>
            <w:r>
              <w:t>2</w:t>
            </w:r>
          </w:p>
        </w:tc>
        <w:tc>
          <w:tcPr>
            <w:tcW w:w="1356" w:type="pct"/>
            <w:vAlign w:val="center"/>
          </w:tcPr>
          <w:p w14:paraId="3D98252E" w14:textId="428D5DD0" w:rsidR="00104F40" w:rsidRDefault="00104F40" w:rsidP="003E5656">
            <w:pPr>
              <w:pStyle w:val="TableParagraph"/>
              <w:ind w:left="336" w:right="322"/>
              <w:jc w:val="center"/>
            </w:pPr>
            <w:r>
              <w:t>Abilitazione</w:t>
            </w:r>
            <w:r>
              <w:rPr>
                <w:spacing w:val="-5"/>
              </w:rPr>
              <w:t xml:space="preserve"> </w:t>
            </w:r>
            <w:r>
              <w:t>all’insegnamento</w:t>
            </w:r>
          </w:p>
        </w:tc>
        <w:tc>
          <w:tcPr>
            <w:tcW w:w="2278" w:type="pct"/>
          </w:tcPr>
          <w:p w14:paraId="10D727B0" w14:textId="77777777" w:rsidR="00104F40" w:rsidRDefault="00104F40" w:rsidP="002C69B4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451" w:right="95"/>
              <w:jc w:val="both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candidato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dell’abilitazione per l’insegnamento nella scuola primaria (precisare il tipo di abilitazione): _________________________</w:t>
            </w:r>
          </w:p>
          <w:p w14:paraId="291A337A" w14:textId="77777777" w:rsidR="00104F40" w:rsidRDefault="00104F40" w:rsidP="002C69B4">
            <w:pPr>
              <w:pStyle w:val="TableParagraph"/>
              <w:numPr>
                <w:ilvl w:val="0"/>
                <w:numId w:val="9"/>
              </w:numPr>
              <w:spacing w:after="40" w:line="186" w:lineRule="exact"/>
              <w:ind w:left="454" w:hanging="363"/>
              <w:jc w:val="both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candidato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abilitazione.</w:t>
            </w:r>
          </w:p>
        </w:tc>
        <w:tc>
          <w:tcPr>
            <w:tcW w:w="972" w:type="pct"/>
          </w:tcPr>
          <w:p w14:paraId="6D358D0F" w14:textId="77777777" w:rsidR="00104F40" w:rsidRDefault="00104F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04F40" w14:paraId="587AA983" w14:textId="77777777" w:rsidTr="0024479F">
        <w:trPr>
          <w:trHeight w:val="1036"/>
        </w:trPr>
        <w:tc>
          <w:tcPr>
            <w:tcW w:w="396" w:type="pct"/>
            <w:vAlign w:val="center"/>
          </w:tcPr>
          <w:p w14:paraId="55871543" w14:textId="56CF71DB" w:rsidR="00104F40" w:rsidRDefault="00F608F7" w:rsidP="00104F40">
            <w:pPr>
              <w:pStyle w:val="TableParagraph"/>
              <w:ind w:left="336" w:right="322"/>
              <w:jc w:val="center"/>
            </w:pPr>
            <w:r>
              <w:t>3</w:t>
            </w:r>
          </w:p>
        </w:tc>
        <w:tc>
          <w:tcPr>
            <w:tcW w:w="1356" w:type="pct"/>
            <w:vAlign w:val="center"/>
          </w:tcPr>
          <w:p w14:paraId="2AA62801" w14:textId="05ACE984" w:rsidR="00104F40" w:rsidRDefault="00104F40" w:rsidP="00104F40">
            <w:pPr>
              <w:pStyle w:val="TableParagraph"/>
              <w:spacing w:after="120"/>
              <w:ind w:left="335" w:right="323"/>
              <w:jc w:val="center"/>
            </w:pPr>
            <w:r>
              <w:t>Titolo per la II fascia delle GPS</w:t>
            </w:r>
          </w:p>
          <w:p w14:paraId="2C4B8625" w14:textId="27DDEF62" w:rsidR="00104F40" w:rsidRPr="00104F40" w:rsidRDefault="00104F40" w:rsidP="00104F40">
            <w:pPr>
              <w:pStyle w:val="TableParagraph"/>
              <w:ind w:left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104F40">
              <w:rPr>
                <w:sz w:val="16"/>
                <w:szCs w:val="16"/>
              </w:rPr>
              <w:t xml:space="preserve">scrizione al </w:t>
            </w:r>
            <w:r>
              <w:rPr>
                <w:sz w:val="16"/>
                <w:szCs w:val="16"/>
              </w:rPr>
              <w:t xml:space="preserve">3° </w:t>
            </w:r>
            <w:r w:rsidRPr="00104F40">
              <w:rPr>
                <w:sz w:val="16"/>
                <w:szCs w:val="16"/>
              </w:rPr>
              <w:t xml:space="preserve">anno del </w:t>
            </w:r>
            <w:proofErr w:type="spellStart"/>
            <w:r w:rsidRPr="00104F40"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.d.l.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104F40">
              <w:rPr>
                <w:sz w:val="16"/>
                <w:szCs w:val="16"/>
              </w:rPr>
              <w:t>in Scienze della Formazione primaria o ad annualità successive, avendo conseguito almeno 150 CFU entro il termine di presentazione della candidatura.</w:t>
            </w:r>
            <w:r>
              <w:rPr>
                <w:sz w:val="16"/>
                <w:szCs w:val="16"/>
              </w:rPr>
              <w:t xml:space="preserve"> Si valuta l</w:t>
            </w:r>
            <w:r w:rsidRPr="00104F40">
              <w:rPr>
                <w:sz w:val="16"/>
                <w:szCs w:val="16"/>
              </w:rPr>
              <w:t>a media ponderata degli esami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278" w:type="pct"/>
          </w:tcPr>
          <w:p w14:paraId="3F67CF88" w14:textId="77777777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ind w:left="439" w:hanging="361"/>
              <w:rPr>
                <w:sz w:val="18"/>
                <w:szCs w:val="18"/>
              </w:rPr>
            </w:pPr>
            <w:r w:rsidRPr="00104F40">
              <w:rPr>
                <w:sz w:val="18"/>
                <w:szCs w:val="18"/>
              </w:rPr>
              <w:t>10</w:t>
            </w:r>
            <w:r w:rsidRPr="00104F40">
              <w:rPr>
                <w:spacing w:val="-3"/>
                <w:sz w:val="18"/>
                <w:szCs w:val="18"/>
              </w:rPr>
              <w:t xml:space="preserve"> </w:t>
            </w:r>
            <w:r w:rsidRPr="00104F40">
              <w:rPr>
                <w:sz w:val="18"/>
                <w:szCs w:val="18"/>
              </w:rPr>
              <w:t>punti:</w:t>
            </w:r>
            <w:r w:rsidRPr="00104F40">
              <w:rPr>
                <w:spacing w:val="-4"/>
                <w:sz w:val="18"/>
                <w:szCs w:val="18"/>
              </w:rPr>
              <w:t xml:space="preserve"> </w:t>
            </w:r>
            <w:r w:rsidRPr="00104F40">
              <w:rPr>
                <w:sz w:val="18"/>
                <w:szCs w:val="18"/>
              </w:rPr>
              <w:t>30</w:t>
            </w:r>
          </w:p>
          <w:p w14:paraId="0C9158AB" w14:textId="77777777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spacing w:before="32"/>
              <w:ind w:left="439" w:hanging="361"/>
              <w:rPr>
                <w:sz w:val="18"/>
                <w:szCs w:val="18"/>
              </w:rPr>
            </w:pPr>
            <w:r w:rsidRPr="00104F40">
              <w:rPr>
                <w:sz w:val="18"/>
                <w:szCs w:val="18"/>
              </w:rPr>
              <w:t>9 punti: 28</w:t>
            </w:r>
          </w:p>
          <w:p w14:paraId="3F035DCE" w14:textId="77777777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spacing w:before="32"/>
              <w:ind w:left="439" w:hanging="361"/>
              <w:rPr>
                <w:sz w:val="18"/>
                <w:szCs w:val="18"/>
              </w:rPr>
            </w:pPr>
            <w:r w:rsidRPr="00104F40">
              <w:rPr>
                <w:sz w:val="18"/>
                <w:szCs w:val="18"/>
              </w:rPr>
              <w:t>8 punti: 27</w:t>
            </w:r>
          </w:p>
          <w:p w14:paraId="7F327ED3" w14:textId="77777777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spacing w:before="32"/>
              <w:ind w:left="439" w:hanging="361"/>
              <w:rPr>
                <w:sz w:val="18"/>
                <w:szCs w:val="18"/>
              </w:rPr>
            </w:pPr>
            <w:r w:rsidRPr="00104F40">
              <w:rPr>
                <w:sz w:val="18"/>
                <w:szCs w:val="18"/>
              </w:rPr>
              <w:t>7 punti: 26</w:t>
            </w:r>
          </w:p>
          <w:p w14:paraId="4F38606F" w14:textId="77777777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spacing w:before="32"/>
              <w:ind w:left="439" w:hanging="361"/>
              <w:rPr>
                <w:sz w:val="18"/>
                <w:szCs w:val="18"/>
              </w:rPr>
            </w:pPr>
            <w:r w:rsidRPr="00104F40">
              <w:rPr>
                <w:sz w:val="18"/>
                <w:szCs w:val="18"/>
              </w:rPr>
              <w:t>6 punti: 25</w:t>
            </w:r>
          </w:p>
          <w:p w14:paraId="40D85EDC" w14:textId="77777777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spacing w:before="32"/>
              <w:ind w:left="439" w:hanging="361"/>
              <w:rPr>
                <w:sz w:val="18"/>
                <w:szCs w:val="18"/>
              </w:rPr>
            </w:pPr>
            <w:r w:rsidRPr="00104F40">
              <w:rPr>
                <w:sz w:val="18"/>
                <w:szCs w:val="18"/>
              </w:rPr>
              <w:t>5 punti: 24</w:t>
            </w:r>
          </w:p>
          <w:p w14:paraId="47BC0446" w14:textId="77777777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spacing w:before="32"/>
              <w:ind w:left="439" w:hanging="361"/>
              <w:rPr>
                <w:sz w:val="18"/>
                <w:szCs w:val="18"/>
              </w:rPr>
            </w:pPr>
            <w:r w:rsidRPr="00104F40">
              <w:rPr>
                <w:sz w:val="18"/>
                <w:szCs w:val="18"/>
              </w:rPr>
              <w:t>4 punti: 23</w:t>
            </w:r>
          </w:p>
          <w:p w14:paraId="12FCCFEB" w14:textId="77777777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spacing w:before="32"/>
              <w:ind w:left="439" w:hanging="361"/>
              <w:rPr>
                <w:sz w:val="18"/>
                <w:szCs w:val="18"/>
              </w:rPr>
            </w:pPr>
            <w:r w:rsidRPr="00104F40">
              <w:rPr>
                <w:sz w:val="18"/>
                <w:szCs w:val="18"/>
              </w:rPr>
              <w:t>3 punti: 22</w:t>
            </w:r>
          </w:p>
          <w:p w14:paraId="07C11FB9" w14:textId="77777777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spacing w:before="32"/>
              <w:ind w:left="439" w:hanging="361"/>
              <w:rPr>
                <w:sz w:val="18"/>
                <w:szCs w:val="18"/>
              </w:rPr>
            </w:pPr>
            <w:r w:rsidRPr="00104F40">
              <w:rPr>
                <w:sz w:val="18"/>
                <w:szCs w:val="18"/>
              </w:rPr>
              <w:t>2 punti: 21</w:t>
            </w:r>
          </w:p>
          <w:p w14:paraId="16EABC46" w14:textId="77777777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spacing w:before="32"/>
              <w:ind w:left="439" w:hanging="361"/>
              <w:rPr>
                <w:sz w:val="18"/>
                <w:szCs w:val="18"/>
              </w:rPr>
            </w:pPr>
            <w:r w:rsidRPr="00104F40">
              <w:rPr>
                <w:sz w:val="18"/>
                <w:szCs w:val="18"/>
              </w:rPr>
              <w:t>1 punto: 20</w:t>
            </w:r>
          </w:p>
          <w:p w14:paraId="38A1FA40" w14:textId="0002CB03" w:rsidR="00104F40" w:rsidRPr="00104F40" w:rsidRDefault="00104F40" w:rsidP="00104F40">
            <w:pPr>
              <w:pStyle w:val="TableParagraph"/>
              <w:numPr>
                <w:ilvl w:val="0"/>
                <w:numId w:val="10"/>
              </w:numPr>
              <w:spacing w:before="32"/>
              <w:ind w:left="439" w:hanging="361"/>
            </w:pPr>
            <w:r w:rsidRPr="00104F40">
              <w:rPr>
                <w:sz w:val="18"/>
                <w:szCs w:val="18"/>
              </w:rPr>
              <w:t>0</w:t>
            </w:r>
            <w:r w:rsidRPr="00104F40">
              <w:rPr>
                <w:spacing w:val="-2"/>
                <w:sz w:val="18"/>
                <w:szCs w:val="18"/>
              </w:rPr>
              <w:t xml:space="preserve"> </w:t>
            </w:r>
            <w:r w:rsidRPr="00104F40">
              <w:rPr>
                <w:sz w:val="18"/>
                <w:szCs w:val="18"/>
              </w:rPr>
              <w:t>punti:</w:t>
            </w:r>
            <w:r w:rsidRPr="00104F40">
              <w:rPr>
                <w:spacing w:val="-3"/>
                <w:sz w:val="18"/>
                <w:szCs w:val="18"/>
              </w:rPr>
              <w:t xml:space="preserve"> </w:t>
            </w:r>
            <w:r w:rsidRPr="00104F40">
              <w:rPr>
                <w:sz w:val="18"/>
                <w:szCs w:val="18"/>
              </w:rPr>
              <w:t>19 e 18</w:t>
            </w:r>
          </w:p>
        </w:tc>
        <w:tc>
          <w:tcPr>
            <w:tcW w:w="972" w:type="pct"/>
          </w:tcPr>
          <w:p w14:paraId="390A3AB3" w14:textId="77777777" w:rsidR="00104F40" w:rsidRDefault="00104F4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4479F" w14:paraId="115FF263" w14:textId="77777777" w:rsidTr="0024479F">
        <w:trPr>
          <w:trHeight w:val="1036"/>
        </w:trPr>
        <w:tc>
          <w:tcPr>
            <w:tcW w:w="396" w:type="pct"/>
            <w:vAlign w:val="center"/>
          </w:tcPr>
          <w:p w14:paraId="3B2BE61F" w14:textId="6105CB5A" w:rsidR="0024479F" w:rsidRDefault="00F608F7" w:rsidP="0024479F">
            <w:pPr>
              <w:pStyle w:val="TableParagraph"/>
              <w:ind w:left="336" w:right="322"/>
              <w:jc w:val="center"/>
            </w:pPr>
            <w:r>
              <w:t>4</w:t>
            </w:r>
          </w:p>
        </w:tc>
        <w:tc>
          <w:tcPr>
            <w:tcW w:w="1356" w:type="pct"/>
            <w:vAlign w:val="center"/>
          </w:tcPr>
          <w:p w14:paraId="7269A765" w14:textId="77777777" w:rsidR="0024479F" w:rsidRDefault="0024479F" w:rsidP="0024479F">
            <w:pPr>
              <w:pStyle w:val="TableParagraph"/>
              <w:spacing w:before="5"/>
              <w:ind w:left="0"/>
              <w:jc w:val="center"/>
            </w:pPr>
          </w:p>
          <w:p w14:paraId="1E280F0D" w14:textId="7DF64253" w:rsidR="0024479F" w:rsidRDefault="0024479F" w:rsidP="0024479F">
            <w:pPr>
              <w:pStyle w:val="TableParagraph"/>
              <w:spacing w:after="120"/>
              <w:ind w:left="335" w:right="323"/>
              <w:jc w:val="center"/>
            </w:pPr>
            <w:r>
              <w:t>Aver già prestato servizio in</w:t>
            </w:r>
            <w:r w:rsidR="00EF232F">
              <w:t xml:space="preserve"> </w:t>
            </w:r>
            <w:r>
              <w:rPr>
                <w:spacing w:val="-60"/>
              </w:rPr>
              <w:t xml:space="preserve"> </w:t>
            </w:r>
            <w:r>
              <w:t>istituzioni</w:t>
            </w:r>
            <w:r>
              <w:rPr>
                <w:spacing w:val="-4"/>
              </w:rPr>
              <w:t xml:space="preserve"> </w:t>
            </w:r>
            <w:r>
              <w:t>scolastiche</w:t>
            </w:r>
            <w:r>
              <w:rPr>
                <w:spacing w:val="-4"/>
              </w:rPr>
              <w:t xml:space="preserve"> </w:t>
            </w:r>
            <w:r>
              <w:t>statali o paritarie</w:t>
            </w:r>
          </w:p>
        </w:tc>
        <w:tc>
          <w:tcPr>
            <w:tcW w:w="2278" w:type="pct"/>
            <w:vAlign w:val="center"/>
          </w:tcPr>
          <w:p w14:paraId="0EF4E47A" w14:textId="062A50FB" w:rsidR="0024479F" w:rsidRDefault="0024479F" w:rsidP="0024479F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40" w:line="242" w:lineRule="auto"/>
              <w:ind w:right="96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più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istituzioni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scolastiche statali</w:t>
            </w:r>
            <w:r w:rsidR="003401D6">
              <w:rPr>
                <w:sz w:val="18"/>
              </w:rPr>
              <w:t xml:space="preserve"> e paritarie</w:t>
            </w:r>
          </w:p>
          <w:p w14:paraId="43AFC87F" w14:textId="5B1A56DA" w:rsidR="0024479F" w:rsidRDefault="0024479F" w:rsidP="0024479F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40" w:line="242" w:lineRule="auto"/>
              <w:ind w:right="96"/>
              <w:rPr>
                <w:sz w:val="18"/>
              </w:rPr>
            </w:pPr>
            <w:r>
              <w:rPr>
                <w:sz w:val="18"/>
              </w:rPr>
              <w:t>9 punti:4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</w:p>
          <w:p w14:paraId="06A3F70C" w14:textId="1C82C403" w:rsidR="0024479F" w:rsidRDefault="0024479F" w:rsidP="0024479F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40" w:line="242" w:lineRule="auto"/>
              <w:ind w:right="96"/>
              <w:rPr>
                <w:sz w:val="18"/>
              </w:rPr>
            </w:pPr>
            <w:r>
              <w:rPr>
                <w:sz w:val="18"/>
              </w:rPr>
              <w:t>8 punti:  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</w:p>
          <w:p w14:paraId="2EAF0868" w14:textId="5FA66042" w:rsidR="0024479F" w:rsidRDefault="0024479F" w:rsidP="0024479F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40" w:line="242" w:lineRule="auto"/>
              <w:ind w:right="96"/>
              <w:rPr>
                <w:sz w:val="18"/>
              </w:rPr>
            </w:pPr>
            <w:r>
              <w:rPr>
                <w:sz w:val="18"/>
              </w:rPr>
              <w:t>7 punti:  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</w:p>
          <w:p w14:paraId="63EDD9C2" w14:textId="66BBC916" w:rsidR="0024479F" w:rsidRDefault="0024479F" w:rsidP="0024479F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204" w:lineRule="exact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-1"/>
                <w:sz w:val="18"/>
              </w:rPr>
              <w:t xml:space="preserve"> 1 anno di servizio (almeno 180 giorni di attività didattica)</w:t>
            </w:r>
            <w:r>
              <w:rPr>
                <w:sz w:val="18"/>
              </w:rPr>
              <w:t>.</w:t>
            </w:r>
          </w:p>
          <w:p w14:paraId="36C7E595" w14:textId="77777777" w:rsidR="0024479F" w:rsidRDefault="0024479F" w:rsidP="0024479F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line="206" w:lineRule="exact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servizio.</w:t>
            </w:r>
          </w:p>
          <w:p w14:paraId="01D62CC2" w14:textId="0CC7B486" w:rsidR="0024479F" w:rsidRPr="00104F40" w:rsidRDefault="0024479F" w:rsidP="0024479F">
            <w:pPr>
              <w:pStyle w:val="Table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</w:rPr>
              <w:t>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punti: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nessuna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esperienza.</w:t>
            </w:r>
          </w:p>
        </w:tc>
        <w:tc>
          <w:tcPr>
            <w:tcW w:w="972" w:type="pct"/>
          </w:tcPr>
          <w:p w14:paraId="107FC973" w14:textId="77777777" w:rsidR="0024479F" w:rsidRDefault="0024479F" w:rsidP="0024479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4479F" w14:paraId="7EB35D4A" w14:textId="77777777" w:rsidTr="0024479F">
        <w:trPr>
          <w:trHeight w:val="1720"/>
        </w:trPr>
        <w:tc>
          <w:tcPr>
            <w:tcW w:w="396" w:type="pct"/>
          </w:tcPr>
          <w:p w14:paraId="2AE7E76C" w14:textId="5B494613" w:rsidR="0024479F" w:rsidRDefault="0024479F" w:rsidP="0024479F">
            <w:pPr>
              <w:pStyle w:val="TableParagraph"/>
              <w:ind w:left="897" w:right="95" w:hanging="771"/>
              <w:jc w:val="center"/>
            </w:pPr>
          </w:p>
          <w:p w14:paraId="1DA5E7B6" w14:textId="77777777" w:rsidR="0024479F" w:rsidRDefault="0024479F" w:rsidP="0024479F">
            <w:pPr>
              <w:pStyle w:val="TableParagraph"/>
              <w:ind w:left="897" w:right="95" w:hanging="771"/>
              <w:jc w:val="center"/>
            </w:pPr>
          </w:p>
          <w:p w14:paraId="00B703EB" w14:textId="77777777" w:rsidR="0024479F" w:rsidRDefault="0024479F" w:rsidP="0024479F">
            <w:pPr>
              <w:pStyle w:val="TableParagraph"/>
              <w:ind w:left="897" w:right="95" w:hanging="771"/>
              <w:jc w:val="center"/>
            </w:pPr>
          </w:p>
          <w:p w14:paraId="68F49788" w14:textId="4ADE4105" w:rsidR="0024479F" w:rsidRDefault="00F608F7" w:rsidP="0024479F">
            <w:pPr>
              <w:pStyle w:val="TableParagraph"/>
              <w:ind w:left="897" w:right="95" w:hanging="771"/>
              <w:jc w:val="center"/>
            </w:pPr>
            <w:r>
              <w:t>5</w:t>
            </w:r>
          </w:p>
        </w:tc>
        <w:tc>
          <w:tcPr>
            <w:tcW w:w="1356" w:type="pct"/>
            <w:vAlign w:val="center"/>
          </w:tcPr>
          <w:p w14:paraId="74C5E12D" w14:textId="3A47A0E7" w:rsidR="0024479F" w:rsidRDefault="0024479F" w:rsidP="0024479F">
            <w:pPr>
              <w:pStyle w:val="TableParagraph"/>
              <w:ind w:left="897" w:right="95" w:hanging="771"/>
              <w:jc w:val="center"/>
            </w:pPr>
            <w:r>
              <w:t>Altro titolo di studio</w:t>
            </w:r>
          </w:p>
        </w:tc>
        <w:tc>
          <w:tcPr>
            <w:tcW w:w="2278" w:type="pct"/>
          </w:tcPr>
          <w:p w14:paraId="665C6C56" w14:textId="77777777" w:rsidR="0024479F" w:rsidRDefault="0024479F" w:rsidP="0024479F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sz w:val="18"/>
              </w:rPr>
            </w:pPr>
            <w:r>
              <w:rPr>
                <w:sz w:val="18"/>
              </w:rPr>
              <w:t xml:space="preserve"> Laurea</w:t>
            </w:r>
          </w:p>
          <w:p w14:paraId="02B51C27" w14:textId="5AB2D29B" w:rsidR="0024479F" w:rsidRPr="00B550C4" w:rsidRDefault="0024479F" w:rsidP="0024479F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C69B4"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sz w:val="18"/>
              </w:rPr>
              <w:t xml:space="preserve">   2 punti</w:t>
            </w:r>
            <w:r w:rsidRPr="00B550C4">
              <w:rPr>
                <w:sz w:val="16"/>
                <w:szCs w:val="16"/>
              </w:rPr>
              <w:t>: Scienze dell</w:t>
            </w:r>
            <w:r w:rsidR="00B550C4" w:rsidRPr="00B550C4">
              <w:rPr>
                <w:sz w:val="16"/>
                <w:szCs w:val="16"/>
              </w:rPr>
              <w:t>a Formazione Primaria (LM85 BIS)</w:t>
            </w:r>
          </w:p>
          <w:p w14:paraId="7905AFC6" w14:textId="43297C7D" w:rsidR="0024479F" w:rsidRPr="002C69B4" w:rsidRDefault="0024479F" w:rsidP="0024479F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C69B4">
              <w:rPr>
                <w:rFonts w:ascii="Arial" w:hAnsi="Arial" w:cs="Arial"/>
                <w:sz w:val="28"/>
                <w:szCs w:val="28"/>
              </w:rPr>
              <w:t xml:space="preserve">□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sz w:val="18"/>
              </w:rPr>
              <w:t>2 punti:</w:t>
            </w:r>
            <w:r w:rsidR="002E09D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E09D6">
              <w:rPr>
                <w:sz w:val="18"/>
              </w:rPr>
              <w:t>Scienze Pedagogiche (LM85)</w:t>
            </w:r>
          </w:p>
          <w:p w14:paraId="6A353431" w14:textId="0575B13A" w:rsidR="0024479F" w:rsidRPr="002C69B4" w:rsidRDefault="0024479F" w:rsidP="0024479F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C69B4"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>
              <w:rPr>
                <w:sz w:val="18"/>
              </w:rPr>
              <w:t>2 punti: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C69B4">
              <w:rPr>
                <w:sz w:val="18"/>
              </w:rPr>
              <w:t>Psicologia</w:t>
            </w:r>
            <w:r w:rsidR="002E09D6">
              <w:rPr>
                <w:sz w:val="18"/>
              </w:rPr>
              <w:t xml:space="preserve"> (LM51)</w:t>
            </w:r>
          </w:p>
          <w:p w14:paraId="012469E4" w14:textId="23F8E1FD" w:rsidR="001273FB" w:rsidRDefault="0024479F" w:rsidP="0024479F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sz w:val="1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162036E9" w14:textId="6CFF0ADF" w:rsidR="0024479F" w:rsidRDefault="0024479F" w:rsidP="0024479F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sz w:val="18"/>
              </w:rPr>
            </w:pPr>
            <w:r>
              <w:rPr>
                <w:sz w:val="18"/>
              </w:rPr>
              <w:t>_______________</w:t>
            </w:r>
          </w:p>
          <w:p w14:paraId="6CE74CD4" w14:textId="77777777" w:rsidR="0024479F" w:rsidRDefault="0024479F" w:rsidP="0024479F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26" w:right="97"/>
              <w:rPr>
                <w:sz w:val="1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E5656">
              <w:rPr>
                <w:sz w:val="18"/>
              </w:rPr>
              <w:t>Per tutte le lauree dichiarare università, data di conseguimento e punteggio:</w:t>
            </w:r>
            <w:r>
              <w:rPr>
                <w:sz w:val="18"/>
              </w:rPr>
              <w:t xml:space="preserve"> ……………………….</w:t>
            </w:r>
          </w:p>
          <w:p w14:paraId="536038DB" w14:textId="77777777" w:rsidR="0024479F" w:rsidRDefault="0024479F" w:rsidP="0024479F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sz w:val="18"/>
              </w:rPr>
            </w:pPr>
            <w:r w:rsidRPr="003E5656">
              <w:rPr>
                <w:sz w:val="18"/>
              </w:rPr>
              <w:t>……………………………………</w:t>
            </w:r>
            <w:r>
              <w:rPr>
                <w:sz w:val="18"/>
              </w:rPr>
              <w:t>…………………….</w:t>
            </w:r>
            <w:r w:rsidRPr="003E5656">
              <w:rPr>
                <w:sz w:val="18"/>
              </w:rPr>
              <w:t>.</w:t>
            </w:r>
          </w:p>
          <w:p w14:paraId="6459B7B2" w14:textId="77777777" w:rsidR="004010EA" w:rsidRDefault="004010EA" w:rsidP="0024479F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</w:t>
            </w:r>
          </w:p>
          <w:p w14:paraId="007B4619" w14:textId="279D9B40" w:rsidR="004010EA" w:rsidRPr="003E5656" w:rsidRDefault="004010EA" w:rsidP="0024479F">
            <w:pPr>
              <w:pStyle w:val="TableParagraph"/>
              <w:tabs>
                <w:tab w:val="left" w:pos="1134"/>
                <w:tab w:val="left" w:pos="1781"/>
                <w:tab w:val="left" w:pos="2366"/>
                <w:tab w:val="left" w:pos="2712"/>
                <w:tab w:val="left" w:pos="3395"/>
                <w:tab w:val="left" w:pos="4043"/>
              </w:tabs>
              <w:spacing w:line="206" w:lineRule="exact"/>
              <w:ind w:left="0" w:right="97"/>
              <w:rPr>
                <w:sz w:val="18"/>
              </w:rPr>
            </w:pPr>
          </w:p>
        </w:tc>
        <w:tc>
          <w:tcPr>
            <w:tcW w:w="972" w:type="pct"/>
            <w:shd w:val="clear" w:color="auto" w:fill="BFBFBF" w:themeFill="background1" w:themeFillShade="BF"/>
          </w:tcPr>
          <w:p w14:paraId="143CE1E9" w14:textId="77777777" w:rsidR="0024479F" w:rsidRDefault="0024479F" w:rsidP="0024479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6D631E54" w14:textId="77777777" w:rsidR="00104F40" w:rsidRDefault="00104F40">
      <w:pPr>
        <w:tabs>
          <w:tab w:val="left" w:pos="5090"/>
        </w:tabs>
        <w:spacing w:before="52"/>
        <w:ind w:left="112"/>
        <w:jc w:val="both"/>
        <w:rPr>
          <w:rFonts w:ascii="Calibri"/>
          <w:sz w:val="24"/>
        </w:rPr>
      </w:pPr>
    </w:p>
    <w:p w14:paraId="7527E34E" w14:textId="36C6381A" w:rsidR="000E20F9" w:rsidRDefault="00090217">
      <w:pPr>
        <w:tabs>
          <w:tab w:val="left" w:pos="5090"/>
        </w:tabs>
        <w:spacing w:before="52"/>
        <w:ind w:left="112"/>
        <w:jc w:val="both"/>
        <w:rPr>
          <w:rFonts w:ascii="Calibri"/>
          <w:sz w:val="24"/>
        </w:rPr>
      </w:pPr>
      <w:r>
        <w:rPr>
          <w:rFonts w:ascii="Calibri"/>
          <w:sz w:val="24"/>
        </w:rPr>
        <w:t>Totale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punteggio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autodichiarato: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>punti.</w:t>
      </w:r>
    </w:p>
    <w:p w14:paraId="73C55FD9" w14:textId="77777777" w:rsidR="00F904B5" w:rsidRDefault="00F904B5">
      <w:pPr>
        <w:tabs>
          <w:tab w:val="left" w:pos="5090"/>
        </w:tabs>
        <w:spacing w:before="52"/>
        <w:ind w:left="112"/>
        <w:jc w:val="both"/>
        <w:rPr>
          <w:rFonts w:ascii="Calibri"/>
          <w:sz w:val="24"/>
        </w:rPr>
      </w:pPr>
    </w:p>
    <w:p w14:paraId="053D13FA" w14:textId="77777777" w:rsidR="004010EA" w:rsidRDefault="00F904B5">
      <w:pPr>
        <w:tabs>
          <w:tab w:val="left" w:pos="5090"/>
        </w:tabs>
        <w:spacing w:before="52"/>
        <w:ind w:left="112"/>
        <w:jc w:val="both"/>
        <w:rPr>
          <w:rFonts w:ascii="Calibri"/>
          <w:b/>
          <w:sz w:val="24"/>
          <w:highlight w:val="yellow"/>
        </w:rPr>
      </w:pPr>
      <w:r w:rsidRPr="00F904B5">
        <w:rPr>
          <w:rFonts w:ascii="Calibri"/>
          <w:b/>
          <w:sz w:val="24"/>
          <w:highlight w:val="yellow"/>
        </w:rPr>
        <w:t>N.B. NON SARANNO VALUTATI I TITOLI</w:t>
      </w:r>
      <w:r w:rsidR="004010EA">
        <w:rPr>
          <w:rFonts w:ascii="Calibri"/>
          <w:b/>
          <w:sz w:val="24"/>
          <w:highlight w:val="yellow"/>
        </w:rPr>
        <w:t>:</w:t>
      </w:r>
    </w:p>
    <w:p w14:paraId="1EE2F893" w14:textId="336D5EA0" w:rsidR="004010EA" w:rsidRDefault="004010EA">
      <w:pPr>
        <w:tabs>
          <w:tab w:val="left" w:pos="5090"/>
        </w:tabs>
        <w:spacing w:before="52"/>
        <w:ind w:left="112"/>
        <w:jc w:val="both"/>
        <w:rPr>
          <w:rFonts w:ascii="Calibri"/>
          <w:b/>
          <w:sz w:val="24"/>
          <w:highlight w:val="yellow"/>
        </w:rPr>
      </w:pPr>
      <w:r>
        <w:rPr>
          <w:rFonts w:ascii="Calibri"/>
          <w:b/>
          <w:sz w:val="24"/>
          <w:highlight w:val="yellow"/>
        </w:rPr>
        <w:t>- IN CUI NON SIA INDICATO IL NUMERO DELL</w:t>
      </w:r>
      <w:r>
        <w:rPr>
          <w:rFonts w:ascii="Calibri"/>
          <w:b/>
          <w:sz w:val="24"/>
          <w:highlight w:val="yellow"/>
        </w:rPr>
        <w:t>’</w:t>
      </w:r>
      <w:r>
        <w:rPr>
          <w:rFonts w:ascii="Calibri"/>
          <w:b/>
          <w:sz w:val="24"/>
          <w:highlight w:val="yellow"/>
        </w:rPr>
        <w:t>INTERPELLO</w:t>
      </w:r>
    </w:p>
    <w:p w14:paraId="75FB0B41" w14:textId="06FC7A0D" w:rsidR="00F904B5" w:rsidRPr="00F904B5" w:rsidRDefault="004010EA">
      <w:pPr>
        <w:tabs>
          <w:tab w:val="left" w:pos="5090"/>
        </w:tabs>
        <w:spacing w:before="52"/>
        <w:ind w:left="112"/>
        <w:jc w:val="both"/>
        <w:rPr>
          <w:rFonts w:ascii="Calibri"/>
          <w:b/>
          <w:sz w:val="24"/>
        </w:rPr>
      </w:pPr>
      <w:r>
        <w:rPr>
          <w:rFonts w:ascii="Calibri"/>
          <w:b/>
          <w:sz w:val="24"/>
          <w:highlight w:val="yellow"/>
        </w:rPr>
        <w:t xml:space="preserve">. </w:t>
      </w:r>
      <w:r w:rsidR="00F904B5" w:rsidRPr="00F904B5">
        <w:rPr>
          <w:rFonts w:ascii="Calibri"/>
          <w:b/>
          <w:sz w:val="24"/>
          <w:highlight w:val="yellow"/>
        </w:rPr>
        <w:t>NON CORRETTAMENTE DICHIARATI NELLA TABELLA SOPRASTANTE</w:t>
      </w:r>
    </w:p>
    <w:p w14:paraId="16482358" w14:textId="77777777" w:rsidR="000E20F9" w:rsidRPr="00F904B5" w:rsidRDefault="000E20F9">
      <w:pPr>
        <w:pStyle w:val="Corpotesto"/>
        <w:spacing w:before="8"/>
        <w:rPr>
          <w:b/>
          <w:sz w:val="25"/>
        </w:rPr>
      </w:pPr>
    </w:p>
    <w:p w14:paraId="6880B21F" w14:textId="1CE7D98B" w:rsidR="000E20F9" w:rsidRDefault="00090217">
      <w:pPr>
        <w:pStyle w:val="Corpotesto"/>
        <w:spacing w:before="1" w:line="256" w:lineRule="auto"/>
        <w:ind w:left="112" w:right="253"/>
        <w:jc w:val="both"/>
      </w:pPr>
      <w:r>
        <w:rPr>
          <w:b/>
        </w:rPr>
        <w:t xml:space="preserve">Allega </w:t>
      </w:r>
      <w:r>
        <w:t>alla presente istanza copia dei documenti attestanti i titoli e le esperienze dichiarate</w:t>
      </w:r>
      <w:r w:rsidR="00104F40">
        <w:t xml:space="preserve"> (compreso il certificato degli esami sostenuti per quanto riguarda l’iscrizione al corso di laurea in SFP)</w:t>
      </w:r>
      <w:r>
        <w:t>, CV in formato</w:t>
      </w:r>
      <w:r>
        <w:rPr>
          <w:spacing w:val="1"/>
        </w:rPr>
        <w:t xml:space="preserve"> </w:t>
      </w:r>
      <w:r>
        <w:t>europeo e</w:t>
      </w:r>
      <w:r>
        <w:rPr>
          <w:spacing w:val="-2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di riconoscimento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validità</w:t>
      </w:r>
    </w:p>
    <w:p w14:paraId="2C3E3038" w14:textId="77777777" w:rsidR="000E20F9" w:rsidRDefault="000E20F9">
      <w:pPr>
        <w:pStyle w:val="Corpotesto"/>
        <w:rPr>
          <w:sz w:val="24"/>
        </w:rPr>
      </w:pPr>
    </w:p>
    <w:p w14:paraId="68CCAFD4" w14:textId="77777777" w:rsidR="000E20F9" w:rsidRDefault="00090217">
      <w:pPr>
        <w:pStyle w:val="Corpotesto"/>
        <w:spacing w:before="1" w:line="259" w:lineRule="auto"/>
        <w:ind w:left="112" w:right="249"/>
        <w:jc w:val="both"/>
      </w:pPr>
      <w:r>
        <w:rPr>
          <w:b/>
        </w:rPr>
        <w:t xml:space="preserve">Si ricorda </w:t>
      </w:r>
      <w:r>
        <w:t>che chi dichiara titoli falsi o mendaci in una procedura di interpello, come in qualsiasi altra</w:t>
      </w:r>
      <w:r>
        <w:rPr>
          <w:spacing w:val="1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selezione pubblica,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soggetto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conseguenze legali</w:t>
      </w:r>
      <w:r>
        <w:rPr>
          <w:spacing w:val="-4"/>
        </w:rPr>
        <w:t xml:space="preserve"> </w:t>
      </w:r>
      <w:r>
        <w:t>e disciplinari</w:t>
      </w:r>
      <w:r>
        <w:rPr>
          <w:spacing w:val="-1"/>
        </w:rPr>
        <w:t xml:space="preserve"> </w:t>
      </w:r>
      <w:r>
        <w:t>severe.</w:t>
      </w:r>
      <w:r>
        <w:rPr>
          <w:spacing w:val="-1"/>
        </w:rPr>
        <w:t xml:space="preserve"> </w:t>
      </w:r>
      <w:r>
        <w:t>Nello specifico:</w:t>
      </w:r>
    </w:p>
    <w:p w14:paraId="0F824FE7" w14:textId="77777777" w:rsidR="000E20F9" w:rsidRDefault="00090217">
      <w:pPr>
        <w:pStyle w:val="Paragrafoelenco"/>
        <w:numPr>
          <w:ilvl w:val="0"/>
          <w:numId w:val="1"/>
        </w:numPr>
        <w:tabs>
          <w:tab w:val="left" w:pos="834"/>
        </w:tabs>
        <w:spacing w:line="259" w:lineRule="auto"/>
      </w:pPr>
      <w:r>
        <w:t>decadenza</w:t>
      </w:r>
      <w:r>
        <w:rPr>
          <w:spacing w:val="-8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nomina:</w:t>
      </w:r>
      <w:r>
        <w:rPr>
          <w:spacing w:val="-10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viene</w:t>
      </w:r>
      <w:r>
        <w:rPr>
          <w:spacing w:val="-7"/>
        </w:rPr>
        <w:t xml:space="preserve"> </w:t>
      </w:r>
      <w:r>
        <w:t>accertata</w:t>
      </w:r>
      <w:r>
        <w:rPr>
          <w:spacing w:val="-11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falsità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mendacità</w:t>
      </w:r>
      <w:r>
        <w:rPr>
          <w:spacing w:val="-7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dichiarazioni</w:t>
      </w:r>
      <w:r>
        <w:rPr>
          <w:spacing w:val="-8"/>
        </w:rPr>
        <w:t xml:space="preserve"> </w:t>
      </w:r>
      <w:r>
        <w:t>rese,</w:t>
      </w:r>
      <w:r>
        <w:rPr>
          <w:spacing w:val="-8"/>
        </w:rPr>
        <w:t xml:space="preserve"> </w:t>
      </w:r>
      <w:r>
        <w:t>l’aspirante</w:t>
      </w:r>
      <w:r>
        <w:rPr>
          <w:spacing w:val="-47"/>
        </w:rPr>
        <w:t xml:space="preserve"> </w:t>
      </w:r>
      <w:r>
        <w:t>perde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supplenza.</w:t>
      </w:r>
      <w:r>
        <w:rPr>
          <w:spacing w:val="1"/>
        </w:rPr>
        <w:t xml:space="preserve"> </w:t>
      </w:r>
      <w:r>
        <w:t>L’istituzione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procedere</w:t>
      </w:r>
      <w:r>
        <w:rPr>
          <w:spacing w:val="1"/>
        </w:rPr>
        <w:t xml:space="preserve"> </w:t>
      </w:r>
      <w:r>
        <w:t>all’annullamento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graduatoria,</w:t>
      </w:r>
      <w:r>
        <w:rPr>
          <w:spacing w:val="1"/>
        </w:rPr>
        <w:t xml:space="preserve"> </w:t>
      </w:r>
      <w:r>
        <w:t>escludendo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candidato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dichiarato</w:t>
      </w:r>
      <w:r>
        <w:rPr>
          <w:spacing w:val="1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falsi.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supplenza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già</w:t>
      </w:r>
      <w:r>
        <w:rPr>
          <w:spacing w:val="1"/>
        </w:rPr>
        <w:t xml:space="preserve"> </w:t>
      </w:r>
      <w:r>
        <w:t>stata</w:t>
      </w:r>
      <w:r>
        <w:rPr>
          <w:spacing w:val="1"/>
        </w:rPr>
        <w:t xml:space="preserve"> </w:t>
      </w:r>
      <w:r>
        <w:t>assegnata,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contratto</w:t>
      </w:r>
      <w:r>
        <w:rPr>
          <w:spacing w:val="1"/>
        </w:rPr>
        <w:t xml:space="preserve"> </w:t>
      </w:r>
      <w:r>
        <w:t>di lavoro</w:t>
      </w:r>
      <w:r>
        <w:rPr>
          <w:spacing w:val="-1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risolto</w:t>
      </w:r>
      <w:r>
        <w:rPr>
          <w:spacing w:val="-1"/>
        </w:rPr>
        <w:t xml:space="preserve"> </w:t>
      </w:r>
      <w:r>
        <w:t>immediatamente;</w:t>
      </w:r>
    </w:p>
    <w:p w14:paraId="15401C60" w14:textId="77777777" w:rsidR="000E20F9" w:rsidRDefault="00090217">
      <w:pPr>
        <w:pStyle w:val="Paragrafoelenco"/>
        <w:numPr>
          <w:ilvl w:val="0"/>
          <w:numId w:val="1"/>
        </w:numPr>
        <w:tabs>
          <w:tab w:val="left" w:pos="834"/>
        </w:tabs>
        <w:spacing w:line="259" w:lineRule="auto"/>
        <w:ind w:right="250"/>
      </w:pPr>
      <w:r>
        <w:t>sanzioni penali: dichiarare il falso in atti pubblici, come una dichiarazione per la partecipazione a un</w:t>
      </w:r>
      <w:r>
        <w:rPr>
          <w:spacing w:val="1"/>
        </w:rPr>
        <w:t xml:space="preserve"> </w:t>
      </w:r>
      <w:r>
        <w:t>interpello, costituisce reato di falsità ideologica, punibile ai sensi dell’art. 76 del DPR 445/2000.</w:t>
      </w:r>
      <w:r>
        <w:rPr>
          <w:spacing w:val="1"/>
        </w:rPr>
        <w:t xml:space="preserve"> </w:t>
      </w:r>
      <w:r>
        <w:t>Questo può</w:t>
      </w:r>
      <w:r>
        <w:rPr>
          <w:spacing w:val="-2"/>
        </w:rPr>
        <w:t xml:space="preserve"> </w:t>
      </w:r>
      <w:r>
        <w:t>comportare</w:t>
      </w:r>
      <w:r>
        <w:rPr>
          <w:spacing w:val="1"/>
        </w:rPr>
        <w:t xml:space="preserve"> </w:t>
      </w:r>
      <w:r>
        <w:t>pene</w:t>
      </w:r>
      <w:r>
        <w:rPr>
          <w:spacing w:val="1"/>
        </w:rPr>
        <w:t xml:space="preserve"> </w:t>
      </w:r>
      <w:r>
        <w:t>detentive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sanzioni pecuniarie;</w:t>
      </w:r>
    </w:p>
    <w:p w14:paraId="578D3EFA" w14:textId="77777777" w:rsidR="000E20F9" w:rsidRDefault="00090217">
      <w:pPr>
        <w:pStyle w:val="Paragrafoelenco"/>
        <w:numPr>
          <w:ilvl w:val="0"/>
          <w:numId w:val="1"/>
        </w:numPr>
        <w:tabs>
          <w:tab w:val="left" w:pos="834"/>
        </w:tabs>
        <w:spacing w:line="259" w:lineRule="auto"/>
        <w:ind w:right="249"/>
      </w:pPr>
      <w:r>
        <w:rPr>
          <w:spacing w:val="-1"/>
        </w:rPr>
        <w:t>sanzioni</w:t>
      </w:r>
      <w:r>
        <w:rPr>
          <w:spacing w:val="-12"/>
        </w:rPr>
        <w:t xml:space="preserve"> </w:t>
      </w:r>
      <w:r>
        <w:rPr>
          <w:spacing w:val="-1"/>
        </w:rPr>
        <w:t>amministrative</w:t>
      </w:r>
      <w:r>
        <w:rPr>
          <w:spacing w:val="-13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t>disciplinari:</w:t>
      </w:r>
      <w:r>
        <w:rPr>
          <w:spacing w:val="-11"/>
        </w:rPr>
        <w:t xml:space="preserve"> </w:t>
      </w:r>
      <w:r>
        <w:t>oltre</w:t>
      </w:r>
      <w:r>
        <w:rPr>
          <w:spacing w:val="-11"/>
        </w:rPr>
        <w:t xml:space="preserve"> </w:t>
      </w:r>
      <w:r>
        <w:t>alle</w:t>
      </w:r>
      <w:r>
        <w:rPr>
          <w:spacing w:val="-11"/>
        </w:rPr>
        <w:t xml:space="preserve"> </w:t>
      </w:r>
      <w:r>
        <w:t>sanzioni</w:t>
      </w:r>
      <w:r>
        <w:rPr>
          <w:spacing w:val="-12"/>
        </w:rPr>
        <w:t xml:space="preserve"> </w:t>
      </w:r>
      <w:r>
        <w:t>penali,</w:t>
      </w:r>
      <w:r>
        <w:rPr>
          <w:spacing w:val="-12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candidato</w:t>
      </w:r>
      <w:r>
        <w:rPr>
          <w:spacing w:val="-10"/>
        </w:rPr>
        <w:t xml:space="preserve"> </w:t>
      </w:r>
      <w:r>
        <w:t>potrebbe</w:t>
      </w:r>
      <w:r>
        <w:rPr>
          <w:spacing w:val="-11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soggetto</w:t>
      </w:r>
      <w:r>
        <w:rPr>
          <w:spacing w:val="-47"/>
        </w:rPr>
        <w:t xml:space="preserve"> </w:t>
      </w:r>
      <w:r>
        <w:t>a sanzioni amministrative, come l’interdizione temporanea o permanente da pubblici uffici. Inoltre,</w:t>
      </w:r>
      <w:r>
        <w:rPr>
          <w:spacing w:val="1"/>
        </w:rPr>
        <w:t xml:space="preserve"> </w:t>
      </w:r>
      <w:r>
        <w:rPr>
          <w:spacing w:val="-1"/>
        </w:rPr>
        <w:t>l’istituzione</w:t>
      </w:r>
      <w:r>
        <w:rPr>
          <w:spacing w:val="-11"/>
        </w:rPr>
        <w:t xml:space="preserve"> </w:t>
      </w:r>
      <w:r>
        <w:rPr>
          <w:spacing w:val="-1"/>
        </w:rPr>
        <w:t>scolastica</w:t>
      </w:r>
      <w:r>
        <w:rPr>
          <w:spacing w:val="-12"/>
        </w:rPr>
        <w:t xml:space="preserve"> </w:t>
      </w:r>
      <w:r>
        <w:t>potrebbe</w:t>
      </w:r>
      <w:r>
        <w:rPr>
          <w:spacing w:val="-11"/>
        </w:rPr>
        <w:t xml:space="preserve"> </w:t>
      </w:r>
      <w:r>
        <w:t>segnalare</w:t>
      </w:r>
      <w:r>
        <w:rPr>
          <w:spacing w:val="-11"/>
        </w:rPr>
        <w:t xml:space="preserve"> </w:t>
      </w:r>
      <w:r>
        <w:t>l’accaduto</w:t>
      </w:r>
      <w:r>
        <w:rPr>
          <w:spacing w:val="-11"/>
        </w:rPr>
        <w:t xml:space="preserve"> </w:t>
      </w:r>
      <w:r>
        <w:t>alle</w:t>
      </w:r>
      <w:r>
        <w:rPr>
          <w:spacing w:val="-11"/>
        </w:rPr>
        <w:t xml:space="preserve"> </w:t>
      </w:r>
      <w:r>
        <w:t>autorità</w:t>
      </w:r>
      <w:r>
        <w:rPr>
          <w:spacing w:val="-12"/>
        </w:rPr>
        <w:t xml:space="preserve"> </w:t>
      </w:r>
      <w:r>
        <w:t>competenti</w:t>
      </w:r>
      <w:r>
        <w:rPr>
          <w:spacing w:val="-12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l’applicazione</w:t>
      </w:r>
      <w:r>
        <w:rPr>
          <w:spacing w:val="-11"/>
        </w:rPr>
        <w:t xml:space="preserve"> </w:t>
      </w:r>
      <w:r>
        <w:t>delle</w:t>
      </w:r>
      <w:r>
        <w:rPr>
          <w:spacing w:val="-48"/>
        </w:rPr>
        <w:t xml:space="preserve"> </w:t>
      </w:r>
      <w:r>
        <w:t>sanzioni</w:t>
      </w:r>
      <w:r>
        <w:rPr>
          <w:spacing w:val="-1"/>
        </w:rPr>
        <w:t xml:space="preserve"> </w:t>
      </w:r>
      <w:r>
        <w:t>disciplinari</w:t>
      </w:r>
      <w:r>
        <w:rPr>
          <w:spacing w:val="-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dalla legge;</w:t>
      </w:r>
    </w:p>
    <w:p w14:paraId="60B5EE2F" w14:textId="77777777" w:rsidR="000E20F9" w:rsidRDefault="00090217">
      <w:pPr>
        <w:pStyle w:val="Paragrafoelenco"/>
        <w:numPr>
          <w:ilvl w:val="0"/>
          <w:numId w:val="1"/>
        </w:numPr>
        <w:tabs>
          <w:tab w:val="left" w:pos="834"/>
        </w:tabs>
        <w:spacing w:line="256" w:lineRule="auto"/>
        <w:ind w:right="255"/>
      </w:pPr>
      <w:r>
        <w:t>obbligo di restituzione: in caso di falsità accertata dopo la presa di servizio, il candidato potrebbe</w:t>
      </w:r>
      <w:r>
        <w:rPr>
          <w:spacing w:val="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obbligato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restituire eventuali</w:t>
      </w:r>
      <w:r>
        <w:rPr>
          <w:spacing w:val="-4"/>
        </w:rPr>
        <w:t xml:space="preserve"> </w:t>
      </w:r>
      <w:r>
        <w:t>compensi ricevuti</w:t>
      </w:r>
      <w:r>
        <w:rPr>
          <w:spacing w:val="-1"/>
        </w:rPr>
        <w:t xml:space="preserve"> </w:t>
      </w:r>
      <w:r>
        <w:t>durante il</w:t>
      </w:r>
      <w:r>
        <w:rPr>
          <w:spacing w:val="-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lavoro.</w:t>
      </w:r>
    </w:p>
    <w:p w14:paraId="3E7F7A75" w14:textId="77777777" w:rsidR="000E20F9" w:rsidRDefault="000E20F9">
      <w:pPr>
        <w:pStyle w:val="Corpotesto"/>
        <w:spacing w:before="11"/>
        <w:rPr>
          <w:sz w:val="23"/>
        </w:rPr>
      </w:pPr>
    </w:p>
    <w:p w14:paraId="3B89BE3C" w14:textId="77777777" w:rsidR="000E20F9" w:rsidRDefault="00090217" w:rsidP="000B4921">
      <w:pPr>
        <w:pStyle w:val="Corpotesto"/>
        <w:tabs>
          <w:tab w:val="left" w:pos="2328"/>
        </w:tabs>
        <w:ind w:right="205"/>
      </w:pPr>
      <w:r>
        <w:t xml:space="preserve">Data: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53D492" w14:textId="77777777" w:rsidR="000E20F9" w:rsidRDefault="000E20F9">
      <w:pPr>
        <w:pStyle w:val="Corpotesto"/>
        <w:spacing w:before="10"/>
        <w:rPr>
          <w:sz w:val="20"/>
        </w:rPr>
      </w:pPr>
    </w:p>
    <w:p w14:paraId="610EB789" w14:textId="10FBE2D2" w:rsidR="000E20F9" w:rsidRDefault="000B4921" w:rsidP="000B4921">
      <w:pPr>
        <w:pStyle w:val="Corpotesto"/>
        <w:tabs>
          <w:tab w:val="left" w:pos="3073"/>
        </w:tabs>
        <w:spacing w:before="56"/>
        <w:ind w:right="206"/>
        <w:jc w:val="center"/>
        <w:rPr>
          <w:u w:val="single"/>
        </w:rPr>
      </w:pPr>
      <w:r>
        <w:t xml:space="preserve">                         </w:t>
      </w:r>
      <w:r>
        <w:tab/>
      </w:r>
      <w:r w:rsidR="00090217">
        <w:t>Firma:</w:t>
      </w:r>
      <w:r w:rsidR="00090217">
        <w:rPr>
          <w:spacing w:val="-2"/>
        </w:rPr>
        <w:t xml:space="preserve"> </w:t>
      </w:r>
      <w:r w:rsidR="00090217">
        <w:rPr>
          <w:u w:val="single"/>
        </w:rPr>
        <w:t xml:space="preserve"> </w:t>
      </w:r>
      <w:r w:rsidR="00090217">
        <w:rPr>
          <w:u w:val="single"/>
        </w:rPr>
        <w:tab/>
      </w:r>
      <w:r>
        <w:rPr>
          <w:u w:val="single"/>
        </w:rPr>
        <w:t>___________________</w:t>
      </w:r>
    </w:p>
    <w:p w14:paraId="554D0C75" w14:textId="77777777" w:rsidR="00F904B5" w:rsidRDefault="00F904B5">
      <w:pPr>
        <w:pStyle w:val="Corpotesto"/>
        <w:tabs>
          <w:tab w:val="left" w:pos="3073"/>
        </w:tabs>
        <w:spacing w:before="56"/>
        <w:ind w:right="206"/>
        <w:jc w:val="right"/>
        <w:rPr>
          <w:u w:val="single"/>
        </w:rPr>
      </w:pPr>
    </w:p>
    <w:p w14:paraId="07E3CC22" w14:textId="77777777" w:rsidR="00F904B5" w:rsidRDefault="00F904B5">
      <w:pPr>
        <w:pStyle w:val="Corpotesto"/>
        <w:tabs>
          <w:tab w:val="left" w:pos="3073"/>
        </w:tabs>
        <w:spacing w:before="56"/>
        <w:ind w:right="206"/>
        <w:jc w:val="right"/>
        <w:rPr>
          <w:u w:val="single"/>
        </w:rPr>
      </w:pPr>
    </w:p>
    <w:p w14:paraId="491AEFD8" w14:textId="77777777" w:rsidR="00F904B5" w:rsidRDefault="00F904B5">
      <w:pPr>
        <w:pStyle w:val="Corpotesto"/>
        <w:tabs>
          <w:tab w:val="left" w:pos="3073"/>
        </w:tabs>
        <w:spacing w:before="56"/>
        <w:ind w:right="206"/>
        <w:jc w:val="right"/>
        <w:rPr>
          <w:u w:val="single"/>
        </w:rPr>
      </w:pPr>
    </w:p>
    <w:p w14:paraId="297013DA" w14:textId="77777777" w:rsidR="00F904B5" w:rsidRDefault="00F904B5">
      <w:pPr>
        <w:pStyle w:val="Corpotesto"/>
        <w:tabs>
          <w:tab w:val="left" w:pos="3073"/>
        </w:tabs>
        <w:spacing w:before="56"/>
        <w:ind w:right="206"/>
        <w:jc w:val="right"/>
        <w:rPr>
          <w:u w:val="single"/>
        </w:rPr>
      </w:pPr>
    </w:p>
    <w:sectPr w:rsidR="00F904B5">
      <w:pgSz w:w="11910" w:h="16840"/>
      <w:pgMar w:top="112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32839"/>
    <w:multiLevelType w:val="hybridMultilevel"/>
    <w:tmpl w:val="7DEC48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92191"/>
    <w:multiLevelType w:val="hybridMultilevel"/>
    <w:tmpl w:val="E042DA9C"/>
    <w:lvl w:ilvl="0" w:tplc="15747202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5B740A62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9446E6B8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D2768C7A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9F56329E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4A4A483A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58148FB4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7214C360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E03E51C6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43F6586"/>
    <w:multiLevelType w:val="hybridMultilevel"/>
    <w:tmpl w:val="2AC2CF28"/>
    <w:lvl w:ilvl="0" w:tplc="C602B9E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5476BA42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191491AC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0D18BEAC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75C6B43A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C4DCDD3A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98C0857C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6730F8DE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14729FC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0D00BB8"/>
    <w:multiLevelType w:val="hybridMultilevel"/>
    <w:tmpl w:val="6C2C5E12"/>
    <w:lvl w:ilvl="0" w:tplc="44D88762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5028981C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0206FEDA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9DF41A88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4790D000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067AB9E8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7ACC5B4C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E870A98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91ECB5A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7A94095"/>
    <w:multiLevelType w:val="hybridMultilevel"/>
    <w:tmpl w:val="8AA8BE3A"/>
    <w:lvl w:ilvl="0" w:tplc="34E6E23E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F5AEADDE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BF02266C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576638A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205A8744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B324EDA0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A2BC8BFE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F2F65576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187EFF8C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7F21F93"/>
    <w:multiLevelType w:val="hybridMultilevel"/>
    <w:tmpl w:val="02224E9A"/>
    <w:lvl w:ilvl="0" w:tplc="BAD030F0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F51493E8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A4724060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FE92D060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8B40B39E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5D2A936A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BBEA9D9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6C1E5D76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0A54B4FA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B715143"/>
    <w:multiLevelType w:val="hybridMultilevel"/>
    <w:tmpl w:val="6A34A6EA"/>
    <w:lvl w:ilvl="0" w:tplc="EA488450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7E54D65A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C9BCA932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71AAE66A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ECE0F3B6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18829332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667ACAB6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38B844B8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B6BCCB98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7B9627A"/>
    <w:multiLevelType w:val="hybridMultilevel"/>
    <w:tmpl w:val="6396E95C"/>
    <w:lvl w:ilvl="0" w:tplc="1004ED80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04FED24C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3FE0FA66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C1649E84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BEFC3E4E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906847B4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48B6DD68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778EFA76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120E1EF0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42184283"/>
    <w:multiLevelType w:val="hybridMultilevel"/>
    <w:tmpl w:val="AF70EA2A"/>
    <w:lvl w:ilvl="0" w:tplc="0B42208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21FAE3F2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72ACB1AE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F0DA75B8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B6CE7D62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A86843EC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47FCF604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8A626E22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6D4ED922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671A16E6"/>
    <w:multiLevelType w:val="hybridMultilevel"/>
    <w:tmpl w:val="645A6BF2"/>
    <w:lvl w:ilvl="0" w:tplc="800A7114">
      <w:numFmt w:val="bullet"/>
      <w:lvlText w:val="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93640346">
      <w:numFmt w:val="bullet"/>
      <w:lvlText w:val="•"/>
      <w:lvlJc w:val="left"/>
      <w:pPr>
        <w:ind w:left="1162" w:hanging="360"/>
      </w:pPr>
      <w:rPr>
        <w:rFonts w:hint="default"/>
        <w:lang w:val="it-IT" w:eastAsia="en-US" w:bidi="ar-SA"/>
      </w:rPr>
    </w:lvl>
    <w:lvl w:ilvl="2" w:tplc="08A03954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3" w:tplc="97481EA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4" w:tplc="832A75BC">
      <w:numFmt w:val="bullet"/>
      <w:lvlText w:val="•"/>
      <w:lvlJc w:val="left"/>
      <w:pPr>
        <w:ind w:left="2189" w:hanging="360"/>
      </w:pPr>
      <w:rPr>
        <w:rFonts w:hint="default"/>
        <w:lang w:val="it-IT" w:eastAsia="en-US" w:bidi="ar-SA"/>
      </w:rPr>
    </w:lvl>
    <w:lvl w:ilvl="5" w:tplc="4BA08F9C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 w:tplc="EA1CC5F4">
      <w:numFmt w:val="bullet"/>
      <w:lvlText w:val="•"/>
      <w:lvlJc w:val="left"/>
      <w:pPr>
        <w:ind w:left="2873" w:hanging="360"/>
      </w:pPr>
      <w:rPr>
        <w:rFonts w:hint="default"/>
        <w:lang w:val="it-IT" w:eastAsia="en-US" w:bidi="ar-SA"/>
      </w:rPr>
    </w:lvl>
    <w:lvl w:ilvl="7" w:tplc="9EDE3D6E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8" w:tplc="F3581D02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7E927A43"/>
    <w:multiLevelType w:val="hybridMultilevel"/>
    <w:tmpl w:val="8DE039D6"/>
    <w:lvl w:ilvl="0" w:tplc="19FC4DEA">
      <w:numFmt w:val="bullet"/>
      <w:lvlText w:val="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752E064E">
      <w:numFmt w:val="bullet"/>
      <w:lvlText w:val="•"/>
      <w:lvlJc w:val="left"/>
      <w:pPr>
        <w:ind w:left="1718" w:hanging="360"/>
      </w:pPr>
      <w:rPr>
        <w:rFonts w:hint="default"/>
        <w:lang w:val="it-IT" w:eastAsia="en-US" w:bidi="ar-SA"/>
      </w:rPr>
    </w:lvl>
    <w:lvl w:ilvl="2" w:tplc="5FD4AE0A">
      <w:numFmt w:val="bullet"/>
      <w:lvlText w:val="•"/>
      <w:lvlJc w:val="left"/>
      <w:pPr>
        <w:ind w:left="2596" w:hanging="360"/>
      </w:pPr>
      <w:rPr>
        <w:rFonts w:hint="default"/>
        <w:lang w:val="it-IT" w:eastAsia="en-US" w:bidi="ar-SA"/>
      </w:rPr>
    </w:lvl>
    <w:lvl w:ilvl="3" w:tplc="3CAAD24E">
      <w:numFmt w:val="bullet"/>
      <w:lvlText w:val="•"/>
      <w:lvlJc w:val="left"/>
      <w:pPr>
        <w:ind w:left="3474" w:hanging="360"/>
      </w:pPr>
      <w:rPr>
        <w:rFonts w:hint="default"/>
        <w:lang w:val="it-IT" w:eastAsia="en-US" w:bidi="ar-SA"/>
      </w:rPr>
    </w:lvl>
    <w:lvl w:ilvl="4" w:tplc="70504F8A">
      <w:numFmt w:val="bullet"/>
      <w:lvlText w:val="•"/>
      <w:lvlJc w:val="left"/>
      <w:pPr>
        <w:ind w:left="4352" w:hanging="360"/>
      </w:pPr>
      <w:rPr>
        <w:rFonts w:hint="default"/>
        <w:lang w:val="it-IT" w:eastAsia="en-US" w:bidi="ar-SA"/>
      </w:rPr>
    </w:lvl>
    <w:lvl w:ilvl="5" w:tplc="DF205A26">
      <w:numFmt w:val="bullet"/>
      <w:lvlText w:val="•"/>
      <w:lvlJc w:val="left"/>
      <w:pPr>
        <w:ind w:left="5230" w:hanging="360"/>
      </w:pPr>
      <w:rPr>
        <w:rFonts w:hint="default"/>
        <w:lang w:val="it-IT" w:eastAsia="en-US" w:bidi="ar-SA"/>
      </w:rPr>
    </w:lvl>
    <w:lvl w:ilvl="6" w:tplc="001EC0F2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9208CFE8">
      <w:numFmt w:val="bullet"/>
      <w:lvlText w:val="•"/>
      <w:lvlJc w:val="left"/>
      <w:pPr>
        <w:ind w:left="6986" w:hanging="360"/>
      </w:pPr>
      <w:rPr>
        <w:rFonts w:hint="default"/>
        <w:lang w:val="it-IT" w:eastAsia="en-US" w:bidi="ar-SA"/>
      </w:rPr>
    </w:lvl>
    <w:lvl w:ilvl="8" w:tplc="8E46A942">
      <w:numFmt w:val="bullet"/>
      <w:lvlText w:val="•"/>
      <w:lvlJc w:val="left"/>
      <w:pPr>
        <w:ind w:left="7864" w:hanging="360"/>
      </w:pPr>
      <w:rPr>
        <w:rFonts w:hint="default"/>
        <w:lang w:val="it-IT" w:eastAsia="en-US" w:bidi="ar-SA"/>
      </w:rPr>
    </w:lvl>
  </w:abstractNum>
  <w:num w:numId="1" w16cid:durableId="1200317062">
    <w:abstractNumId w:val="8"/>
  </w:num>
  <w:num w:numId="2" w16cid:durableId="1561749679">
    <w:abstractNumId w:val="7"/>
  </w:num>
  <w:num w:numId="3" w16cid:durableId="1072776967">
    <w:abstractNumId w:val="5"/>
  </w:num>
  <w:num w:numId="4" w16cid:durableId="1022708388">
    <w:abstractNumId w:val="4"/>
  </w:num>
  <w:num w:numId="5" w16cid:durableId="900676022">
    <w:abstractNumId w:val="2"/>
  </w:num>
  <w:num w:numId="6" w16cid:durableId="2020544020">
    <w:abstractNumId w:val="9"/>
  </w:num>
  <w:num w:numId="7" w16cid:durableId="833837863">
    <w:abstractNumId w:val="3"/>
  </w:num>
  <w:num w:numId="8" w16cid:durableId="869531683">
    <w:abstractNumId w:val="6"/>
  </w:num>
  <w:num w:numId="9" w16cid:durableId="1838228294">
    <w:abstractNumId w:val="1"/>
  </w:num>
  <w:num w:numId="10" w16cid:durableId="869418094">
    <w:abstractNumId w:val="10"/>
  </w:num>
  <w:num w:numId="11" w16cid:durableId="1503204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0F9"/>
    <w:rsid w:val="00011820"/>
    <w:rsid w:val="00090217"/>
    <w:rsid w:val="000B4921"/>
    <w:rsid w:val="000D4755"/>
    <w:rsid w:val="000E20F9"/>
    <w:rsid w:val="00104F40"/>
    <w:rsid w:val="001273FB"/>
    <w:rsid w:val="0024479F"/>
    <w:rsid w:val="0029126C"/>
    <w:rsid w:val="002C69B4"/>
    <w:rsid w:val="002E09D6"/>
    <w:rsid w:val="002F7387"/>
    <w:rsid w:val="003401D6"/>
    <w:rsid w:val="00341306"/>
    <w:rsid w:val="003664BC"/>
    <w:rsid w:val="00367164"/>
    <w:rsid w:val="00386524"/>
    <w:rsid w:val="0039389F"/>
    <w:rsid w:val="003E5656"/>
    <w:rsid w:val="004010EA"/>
    <w:rsid w:val="004B5AB9"/>
    <w:rsid w:val="004C4CBE"/>
    <w:rsid w:val="00512453"/>
    <w:rsid w:val="00755EB9"/>
    <w:rsid w:val="00844F07"/>
    <w:rsid w:val="00913B1C"/>
    <w:rsid w:val="00914F6A"/>
    <w:rsid w:val="00962313"/>
    <w:rsid w:val="00965294"/>
    <w:rsid w:val="0099449C"/>
    <w:rsid w:val="00A5789C"/>
    <w:rsid w:val="00B550C4"/>
    <w:rsid w:val="00B61F96"/>
    <w:rsid w:val="00B92F4D"/>
    <w:rsid w:val="00D878F0"/>
    <w:rsid w:val="00DC29B7"/>
    <w:rsid w:val="00E33F93"/>
    <w:rsid w:val="00EF232F"/>
    <w:rsid w:val="00F445A4"/>
    <w:rsid w:val="00F608F7"/>
    <w:rsid w:val="00F9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84A7A"/>
  <w15:docId w15:val="{877018E5-D771-4366-B376-CC1DA2CE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 w:right="904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pPr>
      <w:ind w:left="833" w:right="248" w:hanging="360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pPr>
      <w:ind w:left="827"/>
    </w:pPr>
  </w:style>
  <w:style w:type="table" w:styleId="Grigliatabella">
    <w:name w:val="Table Grid"/>
    <w:basedOn w:val="Tabellanormale"/>
    <w:uiPriority w:val="39"/>
    <w:rsid w:val="00244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3671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istituto Di Codevigo</cp:lastModifiedBy>
  <cp:revision>9</cp:revision>
  <cp:lastPrinted>2024-09-27T12:10:00Z</cp:lastPrinted>
  <dcterms:created xsi:type="dcterms:W3CDTF">2024-09-26T11:19:00Z</dcterms:created>
  <dcterms:modified xsi:type="dcterms:W3CDTF">2024-09-30T08:18:00Z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2024-09-14T00:00:00Z</vt:filetime>
  </property>
</Properties>
</file>